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A98" w:rsidRDefault="00130A98" w:rsidP="005A29EE">
      <w:pPr>
        <w:jc w:val="right"/>
        <w:rPr>
          <w:rFonts w:ascii="Times New Roman" w:hAnsi="Times New Roman" w:cs="Times New Roman"/>
          <w:b/>
          <w:noProof/>
          <w:color w:val="000000"/>
          <w:sz w:val="24"/>
          <w:szCs w:val="24"/>
          <w:lang w:eastAsia="ru-RU"/>
        </w:rPr>
      </w:pPr>
    </w:p>
    <w:p w:rsidR="005A29EE" w:rsidRPr="005C79D2" w:rsidRDefault="00130A98" w:rsidP="005A29EE">
      <w:pPr>
        <w:jc w:val="right"/>
        <w:rPr>
          <w:rFonts w:ascii="Times New Roman" w:hAnsi="Times New Roman" w:cs="Times New Roman"/>
          <w:sz w:val="24"/>
          <w:szCs w:val="24"/>
        </w:rPr>
      </w:pPr>
      <w:r>
        <w:rPr>
          <w:rFonts w:ascii="Times New Roman" w:hAnsi="Times New Roman" w:cs="Times New Roman"/>
          <w:b/>
          <w:noProof/>
          <w:color w:val="000000"/>
          <w:sz w:val="24"/>
          <w:szCs w:val="24"/>
          <w:lang w:eastAsia="ru-RU"/>
        </w:rPr>
        <w:drawing>
          <wp:inline distT="0" distB="0" distL="0" distR="0">
            <wp:extent cx="6465406" cy="9715500"/>
            <wp:effectExtent l="0" t="0" r="0" b="0"/>
            <wp:docPr id="1" name="Рисунок 1" descr="E:\000000000\паспорт дорожного дв коп\пасп 1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000000000\паспорт дорожного дв коп\пасп 12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68223" cy="9719732"/>
                    </a:xfrm>
                    <a:prstGeom prst="rect">
                      <a:avLst/>
                    </a:prstGeom>
                    <a:noFill/>
                    <a:ln>
                      <a:noFill/>
                    </a:ln>
                  </pic:spPr>
                </pic:pic>
              </a:graphicData>
            </a:graphic>
          </wp:inline>
        </w:drawing>
      </w:r>
      <w:r w:rsidR="005A29EE" w:rsidRPr="00312CD8">
        <w:rPr>
          <w:rFonts w:ascii="Times New Roman" w:hAnsi="Times New Roman" w:cs="Times New Roman"/>
        </w:rPr>
        <w:t xml:space="preserve">                                                                                                                       </w:t>
      </w:r>
    </w:p>
    <w:p w:rsidR="005A29EE" w:rsidRPr="00845695" w:rsidRDefault="005A29EE" w:rsidP="005A29EE">
      <w:pPr>
        <w:numPr>
          <w:ilvl w:val="0"/>
          <w:numId w:val="1"/>
        </w:numPr>
        <w:spacing w:line="360" w:lineRule="auto"/>
        <w:ind w:left="4920"/>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lastRenderedPageBreak/>
        <w:t>Справочные данные</w:t>
      </w:r>
    </w:p>
    <w:p w:rsidR="005A29EE" w:rsidRPr="00845695" w:rsidRDefault="005A29EE" w:rsidP="005A29EE">
      <w:pPr>
        <w:numPr>
          <w:ilvl w:val="0"/>
          <w:numId w:val="2"/>
        </w:numPr>
        <w:spacing w:line="360" w:lineRule="auto"/>
        <w:ind w:left="4920"/>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Приложения к паспорту методических и нормативных документов:</w:t>
      </w:r>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1.Мероприятия по профилактике детского дорожно-транспортного травматизма</w:t>
      </w:r>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2.  План работы МБДОУ «</w:t>
      </w:r>
      <w:r>
        <w:rPr>
          <w:rFonts w:ascii="Times New Roman" w:hAnsi="Times New Roman" w:cs="Times New Roman"/>
          <w:bCs/>
          <w:color w:val="000000"/>
          <w:sz w:val="28"/>
          <w:szCs w:val="28"/>
          <w:lang w:eastAsia="ru-RU"/>
        </w:rPr>
        <w:t>Детский спад « Улыбка</w:t>
      </w:r>
      <w:r w:rsidRPr="00845695">
        <w:rPr>
          <w:rFonts w:ascii="Times New Roman" w:hAnsi="Times New Roman" w:cs="Times New Roman"/>
          <w:bCs/>
          <w:color w:val="000000"/>
          <w:sz w:val="28"/>
          <w:szCs w:val="28"/>
          <w:lang w:eastAsia="ru-RU"/>
        </w:rPr>
        <w:t>»</w:t>
      </w:r>
      <w:r>
        <w:rPr>
          <w:rFonts w:ascii="Times New Roman" w:hAnsi="Times New Roman" w:cs="Times New Roman"/>
          <w:bCs/>
          <w:color w:val="000000"/>
          <w:sz w:val="28"/>
          <w:szCs w:val="28"/>
          <w:lang w:eastAsia="ru-RU"/>
        </w:rPr>
        <w:t xml:space="preserve"> села </w:t>
      </w:r>
      <w:proofErr w:type="spellStart"/>
      <w:r>
        <w:rPr>
          <w:rFonts w:ascii="Times New Roman" w:hAnsi="Times New Roman" w:cs="Times New Roman"/>
          <w:bCs/>
          <w:color w:val="000000"/>
          <w:sz w:val="28"/>
          <w:szCs w:val="28"/>
          <w:lang w:eastAsia="ru-RU"/>
        </w:rPr>
        <w:t>Кильдюшево</w:t>
      </w:r>
      <w:proofErr w:type="spellEnd"/>
      <w:r w:rsidRPr="00845695">
        <w:rPr>
          <w:rFonts w:ascii="Times New Roman" w:hAnsi="Times New Roman" w:cs="Times New Roman"/>
          <w:bCs/>
          <w:color w:val="000000"/>
          <w:sz w:val="28"/>
          <w:szCs w:val="28"/>
          <w:lang w:eastAsia="ru-RU"/>
        </w:rPr>
        <w:t>» по предупреждению детского дорожно-транспортного травматизма</w:t>
      </w:r>
      <w:r>
        <w:rPr>
          <w:rFonts w:ascii="Times New Roman" w:hAnsi="Times New Roman" w:cs="Times New Roman"/>
          <w:color w:val="000000"/>
          <w:sz w:val="28"/>
          <w:szCs w:val="28"/>
          <w:lang w:eastAsia="ru-RU"/>
        </w:rPr>
        <w:t xml:space="preserve"> </w:t>
      </w:r>
      <w:r w:rsidRPr="00845695">
        <w:rPr>
          <w:rFonts w:ascii="Times New Roman" w:hAnsi="Times New Roman" w:cs="Times New Roman"/>
          <w:bCs/>
          <w:color w:val="000000"/>
          <w:sz w:val="28"/>
          <w:szCs w:val="28"/>
          <w:lang w:eastAsia="ru-RU"/>
        </w:rPr>
        <w:t>на учебный год</w:t>
      </w:r>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3. План работы по профилактике дорожно</w:t>
      </w:r>
      <w:r w:rsidRPr="00845695">
        <w:rPr>
          <w:rFonts w:ascii="Times New Roman" w:hAnsi="Times New Roman" w:cs="Times New Roman"/>
          <w:bCs/>
          <w:color w:val="000000"/>
          <w:sz w:val="28"/>
          <w:szCs w:val="28"/>
          <w:lang w:eastAsia="ru-RU"/>
        </w:rPr>
        <w:softHyphen/>
        <w:t>-транспортного травматизма на учебный год</w:t>
      </w:r>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4.Просвещение родителей по вопросам об</w:t>
      </w:r>
      <w:r>
        <w:rPr>
          <w:rFonts w:ascii="Times New Roman" w:hAnsi="Times New Roman" w:cs="Times New Roman"/>
          <w:bCs/>
          <w:color w:val="000000"/>
          <w:sz w:val="28"/>
          <w:szCs w:val="28"/>
          <w:lang w:eastAsia="ru-RU"/>
        </w:rPr>
        <w:t xml:space="preserve">учения детей </w:t>
      </w:r>
      <w:r w:rsidRPr="00845695">
        <w:rPr>
          <w:rFonts w:ascii="Times New Roman" w:hAnsi="Times New Roman" w:cs="Times New Roman"/>
          <w:bCs/>
          <w:color w:val="000000"/>
          <w:sz w:val="28"/>
          <w:szCs w:val="28"/>
          <w:lang w:eastAsia="ru-RU"/>
        </w:rPr>
        <w:t>правилам дорожного движения</w:t>
      </w:r>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5. Методическая копилка</w:t>
      </w:r>
    </w:p>
    <w:p w:rsidR="005A29EE" w:rsidRPr="00845695" w:rsidRDefault="005A29EE" w:rsidP="005A29EE">
      <w:pPr>
        <w:spacing w:line="360" w:lineRule="auto"/>
        <w:jc w:val="center"/>
        <w:rPr>
          <w:rFonts w:ascii="Times New Roman" w:hAnsi="Times New Roman" w:cs="Times New Roman"/>
          <w:sz w:val="28"/>
          <w:szCs w:val="28"/>
        </w:rPr>
      </w:pPr>
    </w:p>
    <w:p w:rsidR="005A29EE" w:rsidRPr="00845695" w:rsidRDefault="005A29EE" w:rsidP="005A29EE">
      <w:pPr>
        <w:spacing w:line="360" w:lineRule="auto"/>
        <w:jc w:val="both"/>
        <w:rPr>
          <w:rFonts w:ascii="Times New Roman" w:hAnsi="Times New Roman" w:cs="Times New Roman"/>
          <w:sz w:val="28"/>
          <w:szCs w:val="28"/>
        </w:rPr>
      </w:pPr>
    </w:p>
    <w:p w:rsidR="005A29EE" w:rsidRPr="00845695" w:rsidRDefault="005A29EE" w:rsidP="005A29EE">
      <w:pPr>
        <w:spacing w:line="360" w:lineRule="auto"/>
        <w:jc w:val="both"/>
        <w:rPr>
          <w:rFonts w:ascii="Times New Roman" w:hAnsi="Times New Roman" w:cs="Times New Roman"/>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jc w:val="center"/>
        <w:rPr>
          <w:rFonts w:ascii="Times New Roman" w:hAnsi="Times New Roman" w:cs="Times New Roman"/>
          <w:b/>
          <w:sz w:val="28"/>
          <w:szCs w:val="28"/>
        </w:rPr>
      </w:pPr>
    </w:p>
    <w:p w:rsidR="005A29EE" w:rsidRDefault="005A29EE" w:rsidP="005A29EE">
      <w:pPr>
        <w:spacing w:line="360" w:lineRule="auto"/>
        <w:rPr>
          <w:rFonts w:ascii="Times New Roman" w:hAnsi="Times New Roman" w:cs="Times New Roman"/>
          <w:b/>
          <w:sz w:val="28"/>
          <w:szCs w:val="28"/>
        </w:rPr>
      </w:pPr>
    </w:p>
    <w:p w:rsidR="005A29EE" w:rsidRDefault="005A29EE" w:rsidP="005A29EE">
      <w:pPr>
        <w:spacing w:line="360" w:lineRule="auto"/>
        <w:rPr>
          <w:rFonts w:ascii="Times New Roman" w:hAnsi="Times New Roman" w:cs="Times New Roman"/>
          <w:b/>
          <w:sz w:val="28"/>
          <w:szCs w:val="28"/>
        </w:rPr>
      </w:pPr>
    </w:p>
    <w:p w:rsidR="005A29EE" w:rsidRDefault="005A29EE" w:rsidP="005A29EE">
      <w:pPr>
        <w:spacing w:line="360" w:lineRule="auto"/>
        <w:rPr>
          <w:rFonts w:ascii="Times New Roman" w:hAnsi="Times New Roman" w:cs="Times New Roman"/>
          <w:b/>
          <w:sz w:val="28"/>
          <w:szCs w:val="28"/>
        </w:rPr>
      </w:pPr>
    </w:p>
    <w:p w:rsidR="005A29EE" w:rsidRPr="00845695" w:rsidRDefault="005A29EE" w:rsidP="005A29EE">
      <w:pPr>
        <w:spacing w:line="360" w:lineRule="auto"/>
        <w:jc w:val="center"/>
        <w:rPr>
          <w:rFonts w:ascii="Times New Roman" w:hAnsi="Times New Roman" w:cs="Times New Roman"/>
          <w:b/>
          <w:sz w:val="28"/>
          <w:szCs w:val="28"/>
        </w:rPr>
      </w:pPr>
      <w:r w:rsidRPr="00845695">
        <w:rPr>
          <w:rFonts w:ascii="Times New Roman" w:hAnsi="Times New Roman" w:cs="Times New Roman"/>
          <w:b/>
          <w:sz w:val="28"/>
          <w:szCs w:val="28"/>
        </w:rPr>
        <w:t>Общие сведения</w:t>
      </w:r>
    </w:p>
    <w:p w:rsidR="005A29EE" w:rsidRPr="00845695" w:rsidRDefault="005A29EE" w:rsidP="005A29EE">
      <w:pPr>
        <w:spacing w:line="360" w:lineRule="auto"/>
        <w:jc w:val="both"/>
        <w:rPr>
          <w:rFonts w:ascii="Times New Roman" w:hAnsi="Times New Roman" w:cs="Times New Roman"/>
          <w:sz w:val="28"/>
          <w:szCs w:val="28"/>
        </w:rPr>
      </w:pPr>
      <w:r w:rsidRPr="00845695">
        <w:rPr>
          <w:rFonts w:ascii="Times New Roman" w:hAnsi="Times New Roman" w:cs="Times New Roman"/>
          <w:sz w:val="28"/>
          <w:szCs w:val="28"/>
        </w:rPr>
        <w:lastRenderedPageBreak/>
        <w:t xml:space="preserve"> </w:t>
      </w:r>
    </w:p>
    <w:p w:rsidR="005A29EE" w:rsidRPr="00845695" w:rsidRDefault="005A29EE" w:rsidP="005A29EE">
      <w:pPr>
        <w:spacing w:line="360" w:lineRule="auto"/>
        <w:jc w:val="both"/>
        <w:rPr>
          <w:rFonts w:ascii="Times New Roman" w:hAnsi="Times New Roman" w:cs="Times New Roman"/>
          <w:color w:val="000000"/>
          <w:sz w:val="28"/>
          <w:szCs w:val="28"/>
        </w:rPr>
      </w:pPr>
      <w:r w:rsidRPr="00845695">
        <w:rPr>
          <w:rFonts w:ascii="Times New Roman" w:hAnsi="Times New Roman" w:cs="Times New Roman"/>
          <w:color w:val="000000"/>
          <w:sz w:val="28"/>
          <w:szCs w:val="28"/>
        </w:rPr>
        <w:t>Муниципальное бюджетное дошкольное образовательное у</w:t>
      </w:r>
      <w:r>
        <w:rPr>
          <w:rFonts w:ascii="Times New Roman" w:hAnsi="Times New Roman" w:cs="Times New Roman"/>
          <w:color w:val="000000"/>
          <w:sz w:val="28"/>
          <w:szCs w:val="28"/>
        </w:rPr>
        <w:t xml:space="preserve">чреждение «Детский сад «Улыбка» села  </w:t>
      </w:r>
      <w:proofErr w:type="spellStart"/>
      <w:r>
        <w:rPr>
          <w:rFonts w:ascii="Times New Roman" w:hAnsi="Times New Roman" w:cs="Times New Roman"/>
          <w:color w:val="000000"/>
          <w:sz w:val="28"/>
          <w:szCs w:val="28"/>
        </w:rPr>
        <w:t>Кильдюшево</w:t>
      </w:r>
      <w:proofErr w:type="spellEnd"/>
      <w:r w:rsidRPr="00845695">
        <w:rPr>
          <w:rFonts w:ascii="Times New Roman" w:hAnsi="Times New Roman" w:cs="Times New Roman"/>
          <w:color w:val="000000"/>
          <w:sz w:val="28"/>
          <w:szCs w:val="28"/>
        </w:rPr>
        <w:t xml:space="preserve">» </w:t>
      </w:r>
      <w:proofErr w:type="spellStart"/>
      <w:r w:rsidRPr="00845695">
        <w:rPr>
          <w:rFonts w:ascii="Times New Roman" w:hAnsi="Times New Roman" w:cs="Times New Roman"/>
          <w:color w:val="000000"/>
          <w:sz w:val="28"/>
          <w:szCs w:val="28"/>
        </w:rPr>
        <w:t>Тетюшского</w:t>
      </w:r>
      <w:proofErr w:type="spellEnd"/>
      <w:r w:rsidRPr="00845695">
        <w:rPr>
          <w:rFonts w:ascii="Times New Roman" w:hAnsi="Times New Roman" w:cs="Times New Roman"/>
          <w:color w:val="000000"/>
          <w:sz w:val="28"/>
          <w:szCs w:val="28"/>
        </w:rPr>
        <w:t xml:space="preserve"> муниципальн</w:t>
      </w:r>
      <w:r>
        <w:rPr>
          <w:rFonts w:ascii="Times New Roman" w:hAnsi="Times New Roman" w:cs="Times New Roman"/>
          <w:color w:val="000000"/>
          <w:sz w:val="28"/>
          <w:szCs w:val="28"/>
        </w:rPr>
        <w:t>ого района Республики Татарстан</w:t>
      </w:r>
    </w:p>
    <w:p w:rsidR="005A29EE" w:rsidRPr="00845695" w:rsidRDefault="005A29EE" w:rsidP="005A29EE">
      <w:pPr>
        <w:spacing w:line="360" w:lineRule="auto"/>
        <w:jc w:val="both"/>
        <w:rPr>
          <w:rFonts w:ascii="Times New Roman" w:hAnsi="Times New Roman" w:cs="Times New Roman"/>
          <w:i/>
          <w:sz w:val="28"/>
          <w:szCs w:val="28"/>
          <w:u w:val="single"/>
        </w:rPr>
      </w:pPr>
      <w:r w:rsidRPr="00845695">
        <w:rPr>
          <w:rFonts w:ascii="Times New Roman" w:hAnsi="Times New Roman" w:cs="Times New Roman"/>
          <w:b/>
          <w:sz w:val="28"/>
          <w:szCs w:val="28"/>
        </w:rPr>
        <w:t>Тип ОУ:</w:t>
      </w:r>
      <w:r w:rsidRPr="00845695">
        <w:rPr>
          <w:rFonts w:ascii="Times New Roman" w:hAnsi="Times New Roman" w:cs="Times New Roman"/>
          <w:sz w:val="28"/>
          <w:szCs w:val="28"/>
        </w:rPr>
        <w:t xml:space="preserve"> образовательное учреждение</w:t>
      </w:r>
      <w:r>
        <w:rPr>
          <w:rFonts w:ascii="Times New Roman" w:hAnsi="Times New Roman" w:cs="Times New Roman"/>
          <w:i/>
          <w:sz w:val="28"/>
          <w:szCs w:val="28"/>
          <w:u w:val="single"/>
        </w:rPr>
        <w:t xml:space="preserve"> </w:t>
      </w:r>
    </w:p>
    <w:p w:rsidR="005A29EE" w:rsidRPr="00845695" w:rsidRDefault="005A29EE" w:rsidP="005A29EE">
      <w:pPr>
        <w:spacing w:line="360" w:lineRule="auto"/>
        <w:jc w:val="both"/>
        <w:rPr>
          <w:rFonts w:ascii="Times New Roman" w:hAnsi="Times New Roman" w:cs="Times New Roman"/>
          <w:i/>
          <w:sz w:val="28"/>
          <w:szCs w:val="28"/>
        </w:rPr>
      </w:pPr>
      <w:r w:rsidRPr="00845695">
        <w:rPr>
          <w:rFonts w:ascii="Times New Roman" w:hAnsi="Times New Roman" w:cs="Times New Roman"/>
          <w:b/>
          <w:sz w:val="28"/>
          <w:szCs w:val="28"/>
        </w:rPr>
        <w:t>Юридический/фактический адрес ОУ:</w:t>
      </w:r>
      <w:r w:rsidRPr="00845695">
        <w:rPr>
          <w:rFonts w:ascii="Times New Roman" w:hAnsi="Times New Roman" w:cs="Times New Roman"/>
          <w:sz w:val="28"/>
          <w:szCs w:val="28"/>
        </w:rPr>
        <w:t xml:space="preserve"> </w:t>
      </w:r>
      <w:r>
        <w:rPr>
          <w:rFonts w:ascii="Times New Roman" w:hAnsi="Times New Roman" w:cs="Times New Roman"/>
          <w:sz w:val="28"/>
          <w:szCs w:val="28"/>
        </w:rPr>
        <w:t>422387</w:t>
      </w:r>
      <w:r w:rsidRPr="00845695">
        <w:rPr>
          <w:rFonts w:ascii="Times New Roman" w:hAnsi="Times New Roman" w:cs="Times New Roman"/>
          <w:sz w:val="28"/>
          <w:szCs w:val="28"/>
        </w:rPr>
        <w:t>, РТ,</w:t>
      </w:r>
      <w:r>
        <w:rPr>
          <w:rFonts w:ascii="Times New Roman" w:hAnsi="Times New Roman" w:cs="Times New Roman"/>
          <w:sz w:val="28"/>
          <w:szCs w:val="28"/>
        </w:rPr>
        <w:t xml:space="preserve"> </w:t>
      </w:r>
      <w:proofErr w:type="spellStart"/>
      <w:r>
        <w:rPr>
          <w:rFonts w:ascii="Times New Roman" w:hAnsi="Times New Roman" w:cs="Times New Roman"/>
          <w:sz w:val="28"/>
          <w:szCs w:val="28"/>
        </w:rPr>
        <w:t>Тетюшский</w:t>
      </w:r>
      <w:proofErr w:type="spellEnd"/>
      <w:r>
        <w:rPr>
          <w:rFonts w:ascii="Times New Roman" w:hAnsi="Times New Roman" w:cs="Times New Roman"/>
          <w:sz w:val="28"/>
          <w:szCs w:val="28"/>
        </w:rPr>
        <w:t xml:space="preserve"> район,                с. </w:t>
      </w:r>
      <w:proofErr w:type="spellStart"/>
      <w:r>
        <w:rPr>
          <w:rFonts w:ascii="Times New Roman" w:hAnsi="Times New Roman" w:cs="Times New Roman"/>
          <w:sz w:val="28"/>
          <w:szCs w:val="28"/>
        </w:rPr>
        <w:t>Кильдюшево</w:t>
      </w:r>
      <w:proofErr w:type="spellEnd"/>
      <w:r w:rsidRPr="00845695">
        <w:rPr>
          <w:rFonts w:ascii="Times New Roman" w:hAnsi="Times New Roman" w:cs="Times New Roman"/>
          <w:sz w:val="28"/>
          <w:szCs w:val="28"/>
        </w:rPr>
        <w:t xml:space="preserve">, </w:t>
      </w:r>
      <w:r>
        <w:rPr>
          <w:rFonts w:ascii="Times New Roman" w:hAnsi="Times New Roman" w:cs="Times New Roman"/>
          <w:sz w:val="28"/>
          <w:szCs w:val="28"/>
        </w:rPr>
        <w:t xml:space="preserve">ул. </w:t>
      </w:r>
      <w:proofErr w:type="gramStart"/>
      <w:r>
        <w:rPr>
          <w:rFonts w:ascii="Times New Roman" w:hAnsi="Times New Roman" w:cs="Times New Roman"/>
          <w:sz w:val="28"/>
          <w:szCs w:val="28"/>
        </w:rPr>
        <w:t>Молодёжная</w:t>
      </w:r>
      <w:proofErr w:type="gramEnd"/>
      <w:r>
        <w:rPr>
          <w:rFonts w:ascii="Times New Roman" w:hAnsi="Times New Roman" w:cs="Times New Roman"/>
          <w:sz w:val="28"/>
          <w:szCs w:val="28"/>
        </w:rPr>
        <w:t>, д.15.              тел. 52-2-96</w:t>
      </w:r>
    </w:p>
    <w:p w:rsidR="005A29EE" w:rsidRDefault="005A29EE" w:rsidP="005A29EE">
      <w:pPr>
        <w:spacing w:line="360" w:lineRule="auto"/>
        <w:jc w:val="both"/>
        <w:rPr>
          <w:rFonts w:ascii="Times New Roman" w:hAnsi="Times New Roman" w:cs="Times New Roman"/>
          <w:sz w:val="28"/>
          <w:szCs w:val="28"/>
        </w:rPr>
      </w:pPr>
      <w:r w:rsidRPr="00845695">
        <w:rPr>
          <w:rFonts w:ascii="Times New Roman" w:hAnsi="Times New Roman" w:cs="Times New Roman"/>
          <w:b/>
          <w:sz w:val="28"/>
          <w:szCs w:val="28"/>
        </w:rPr>
        <w:t>Руководитель</w:t>
      </w:r>
      <w:r w:rsidRPr="00845695">
        <w:rPr>
          <w:rFonts w:ascii="Times New Roman" w:hAnsi="Times New Roman" w:cs="Times New Roman"/>
          <w:sz w:val="28"/>
          <w:szCs w:val="28"/>
        </w:rPr>
        <w:t>: завед</w:t>
      </w:r>
      <w:r>
        <w:rPr>
          <w:rFonts w:ascii="Times New Roman" w:hAnsi="Times New Roman" w:cs="Times New Roman"/>
          <w:sz w:val="28"/>
          <w:szCs w:val="28"/>
        </w:rPr>
        <w:t xml:space="preserve">ующий </w:t>
      </w:r>
      <w:proofErr w:type="spellStart"/>
      <w:r>
        <w:rPr>
          <w:rFonts w:ascii="Times New Roman" w:hAnsi="Times New Roman" w:cs="Times New Roman"/>
          <w:sz w:val="28"/>
          <w:szCs w:val="28"/>
        </w:rPr>
        <w:t>Левштанова</w:t>
      </w:r>
      <w:proofErr w:type="spellEnd"/>
      <w:r>
        <w:rPr>
          <w:rFonts w:ascii="Times New Roman" w:hAnsi="Times New Roman" w:cs="Times New Roman"/>
          <w:sz w:val="28"/>
          <w:szCs w:val="28"/>
        </w:rPr>
        <w:t xml:space="preserve"> Валентина Петровна</w:t>
      </w:r>
      <w:r w:rsidRPr="00845695">
        <w:rPr>
          <w:rFonts w:ascii="Times New Roman" w:hAnsi="Times New Roman" w:cs="Times New Roman"/>
          <w:sz w:val="28"/>
          <w:szCs w:val="28"/>
        </w:rPr>
        <w:t xml:space="preserve">, </w:t>
      </w:r>
    </w:p>
    <w:p w:rsidR="005A29EE" w:rsidRPr="00845695" w:rsidRDefault="005A29EE" w:rsidP="005A29EE">
      <w:pPr>
        <w:spacing w:line="360" w:lineRule="auto"/>
        <w:jc w:val="both"/>
        <w:rPr>
          <w:rFonts w:ascii="Times New Roman" w:hAnsi="Times New Roman" w:cs="Times New Roman"/>
          <w:sz w:val="28"/>
          <w:szCs w:val="28"/>
        </w:rPr>
      </w:pPr>
      <w:r>
        <w:rPr>
          <w:rFonts w:ascii="Times New Roman" w:hAnsi="Times New Roman" w:cs="Times New Roman"/>
          <w:sz w:val="28"/>
          <w:szCs w:val="28"/>
        </w:rPr>
        <w:t>дом</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т</w:t>
      </w:r>
      <w:proofErr w:type="gramEnd"/>
      <w:r>
        <w:rPr>
          <w:rFonts w:ascii="Times New Roman" w:hAnsi="Times New Roman" w:cs="Times New Roman"/>
          <w:sz w:val="28"/>
          <w:szCs w:val="28"/>
        </w:rPr>
        <w:t>ел. 52-2-38, сот. тел.8(9655932015)</w:t>
      </w:r>
    </w:p>
    <w:p w:rsidR="005A29EE" w:rsidRPr="00845695" w:rsidRDefault="005A29EE" w:rsidP="005A29EE">
      <w:pPr>
        <w:tabs>
          <w:tab w:val="left" w:pos="3969"/>
          <w:tab w:val="left" w:pos="7938"/>
          <w:tab w:val="left" w:pos="9639"/>
        </w:tabs>
        <w:spacing w:line="360" w:lineRule="auto"/>
        <w:jc w:val="both"/>
        <w:rPr>
          <w:rFonts w:ascii="Times New Roman" w:hAnsi="Times New Roman" w:cs="Times New Roman"/>
          <w:sz w:val="28"/>
          <w:szCs w:val="28"/>
        </w:rPr>
      </w:pPr>
      <w:r w:rsidRPr="00845695">
        <w:rPr>
          <w:rFonts w:ascii="Times New Roman" w:hAnsi="Times New Roman" w:cs="Times New Roman"/>
          <w:sz w:val="28"/>
          <w:szCs w:val="28"/>
        </w:rPr>
        <w:tab/>
      </w:r>
      <w:r w:rsidRPr="00845695">
        <w:rPr>
          <w:rFonts w:ascii="Times New Roman" w:hAnsi="Times New Roman" w:cs="Times New Roman"/>
          <w:sz w:val="28"/>
          <w:szCs w:val="28"/>
        </w:rPr>
        <w:tab/>
      </w:r>
    </w:p>
    <w:p w:rsidR="005A29EE" w:rsidRPr="00475D61" w:rsidRDefault="005A29EE" w:rsidP="005A29EE">
      <w:pPr>
        <w:tabs>
          <w:tab w:val="left" w:pos="3969"/>
          <w:tab w:val="left" w:pos="7938"/>
          <w:tab w:val="left" w:pos="9639"/>
        </w:tabs>
        <w:spacing w:line="360" w:lineRule="auto"/>
        <w:jc w:val="both"/>
        <w:rPr>
          <w:rFonts w:ascii="Times New Roman" w:hAnsi="Times New Roman" w:cs="Times New Roman"/>
          <w:i/>
          <w:color w:val="000000"/>
          <w:sz w:val="28"/>
          <w:szCs w:val="28"/>
          <w:u w:val="single"/>
        </w:rPr>
      </w:pPr>
      <w:r>
        <w:rPr>
          <w:rFonts w:ascii="Times New Roman" w:hAnsi="Times New Roman" w:cs="Times New Roman"/>
          <w:b/>
          <w:color w:val="000000"/>
          <w:sz w:val="28"/>
          <w:szCs w:val="28"/>
        </w:rPr>
        <w:t>Воспитатель</w:t>
      </w:r>
      <w:r w:rsidRPr="00112DE7">
        <w:rPr>
          <w:rFonts w:ascii="Times New Roman" w:hAnsi="Times New Roman" w:cs="Times New Roman"/>
          <w:color w:val="000000"/>
          <w:sz w:val="28"/>
          <w:szCs w:val="28"/>
        </w:rPr>
        <w:t xml:space="preserve">:         </w:t>
      </w:r>
      <w:r>
        <w:rPr>
          <w:rFonts w:ascii="Times New Roman" w:hAnsi="Times New Roman" w:cs="Times New Roman"/>
          <w:sz w:val="28"/>
          <w:szCs w:val="28"/>
        </w:rPr>
        <w:t>Исаева Елена Петровна</w:t>
      </w:r>
    </w:p>
    <w:p w:rsidR="005A29EE" w:rsidRDefault="005A29EE" w:rsidP="005A29EE">
      <w:pPr>
        <w:spacing w:before="100" w:beforeAutospacing="1" w:after="100" w:afterAutospacing="1"/>
        <w:jc w:val="both"/>
        <w:rPr>
          <w:rFonts w:ascii="Times New Roman" w:hAnsi="Times New Roman" w:cs="Times New Roman"/>
          <w:i/>
          <w:sz w:val="28"/>
          <w:szCs w:val="28"/>
          <w:u w:val="single"/>
        </w:rPr>
      </w:pPr>
      <w:proofErr w:type="gramStart"/>
      <w:r w:rsidRPr="00E42FEE">
        <w:rPr>
          <w:rFonts w:ascii="Times New Roman" w:hAnsi="Times New Roman" w:cs="Times New Roman"/>
          <w:b/>
          <w:sz w:val="28"/>
          <w:szCs w:val="28"/>
        </w:rPr>
        <w:t>Ответственный</w:t>
      </w:r>
      <w:proofErr w:type="gramEnd"/>
      <w:r w:rsidRPr="00E42FEE">
        <w:rPr>
          <w:rFonts w:ascii="Times New Roman" w:hAnsi="Times New Roman" w:cs="Times New Roman"/>
          <w:b/>
          <w:sz w:val="28"/>
          <w:szCs w:val="28"/>
        </w:rPr>
        <w:t xml:space="preserve">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r>
        <w:rPr>
          <w:rFonts w:ascii="Times New Roman" w:hAnsi="Times New Roman" w:cs="Times New Roman"/>
          <w:sz w:val="28"/>
          <w:szCs w:val="28"/>
        </w:rPr>
        <w:t xml:space="preserve"> </w:t>
      </w:r>
    </w:p>
    <w:p w:rsidR="005A29EE" w:rsidRDefault="005A29EE" w:rsidP="005A29EE">
      <w:pPr>
        <w:spacing w:before="100" w:beforeAutospacing="1" w:after="100" w:afterAutospacing="1"/>
        <w:jc w:val="both"/>
        <w:rPr>
          <w:rFonts w:ascii="Times New Roman" w:hAnsi="Times New Roman" w:cs="Times New Roman"/>
          <w:i/>
          <w:sz w:val="28"/>
          <w:szCs w:val="28"/>
          <w:u w:val="single"/>
        </w:rPr>
      </w:pPr>
      <w:r>
        <w:rPr>
          <w:rFonts w:ascii="Times New Roman" w:hAnsi="Times New Roman" w:cs="Times New Roman"/>
          <w:i/>
          <w:sz w:val="28"/>
          <w:szCs w:val="28"/>
          <w:u w:val="single"/>
        </w:rPr>
        <w:t>Сагдеев Л.Р.</w:t>
      </w:r>
    </w:p>
    <w:p w:rsidR="005A29EE" w:rsidRPr="00845695" w:rsidRDefault="005A29EE" w:rsidP="005A29EE">
      <w:pPr>
        <w:tabs>
          <w:tab w:val="left" w:pos="9639"/>
        </w:tabs>
        <w:spacing w:line="360" w:lineRule="auto"/>
        <w:jc w:val="both"/>
        <w:rPr>
          <w:rFonts w:ascii="Times New Roman" w:hAnsi="Times New Roman" w:cs="Times New Roman"/>
          <w:i/>
          <w:sz w:val="28"/>
          <w:szCs w:val="28"/>
          <w:u w:val="single"/>
        </w:rPr>
      </w:pPr>
      <w:r w:rsidRPr="00845695">
        <w:rPr>
          <w:rFonts w:ascii="Times New Roman" w:hAnsi="Times New Roman" w:cs="Times New Roman"/>
          <w:b/>
          <w:sz w:val="28"/>
          <w:szCs w:val="28"/>
        </w:rPr>
        <w:t>Количество воспитанников:</w:t>
      </w:r>
      <w:r>
        <w:rPr>
          <w:rFonts w:ascii="Times New Roman" w:hAnsi="Times New Roman" w:cs="Times New Roman"/>
          <w:sz w:val="28"/>
          <w:szCs w:val="28"/>
        </w:rPr>
        <w:t xml:space="preserve">   12</w:t>
      </w:r>
    </w:p>
    <w:p w:rsidR="005A29EE" w:rsidRPr="00B46EB2" w:rsidRDefault="005A29EE" w:rsidP="005A29EE">
      <w:pPr>
        <w:tabs>
          <w:tab w:val="left" w:pos="9639"/>
        </w:tabs>
        <w:spacing w:line="360" w:lineRule="auto"/>
        <w:jc w:val="both"/>
        <w:rPr>
          <w:rFonts w:ascii="Times New Roman" w:hAnsi="Times New Roman" w:cs="Times New Roman"/>
          <w:sz w:val="28"/>
          <w:szCs w:val="28"/>
        </w:rPr>
      </w:pPr>
      <w:r w:rsidRPr="00845695">
        <w:rPr>
          <w:rFonts w:ascii="Times New Roman" w:hAnsi="Times New Roman" w:cs="Times New Roman"/>
          <w:b/>
          <w:sz w:val="28"/>
          <w:szCs w:val="28"/>
        </w:rPr>
        <w:t>Наличие уголка по БДД</w:t>
      </w:r>
      <w:r w:rsidRPr="00845695">
        <w:rPr>
          <w:rFonts w:ascii="Times New Roman" w:hAnsi="Times New Roman" w:cs="Times New Roman"/>
          <w:sz w:val="28"/>
          <w:szCs w:val="28"/>
        </w:rPr>
        <w:t xml:space="preserve">  в группе «Уголок безопасности дорожного движения»</w:t>
      </w:r>
      <w:r w:rsidRPr="00845695">
        <w:rPr>
          <w:rFonts w:ascii="Times New Roman" w:hAnsi="Times New Roman" w:cs="Times New Roman"/>
          <w:i/>
          <w:sz w:val="28"/>
          <w:szCs w:val="28"/>
        </w:rPr>
        <w:t xml:space="preserve">                                            </w:t>
      </w:r>
    </w:p>
    <w:p w:rsidR="005A29EE" w:rsidRPr="00B46EB2" w:rsidRDefault="005A29EE" w:rsidP="005A29EE">
      <w:pPr>
        <w:tabs>
          <w:tab w:val="left" w:pos="9639"/>
        </w:tabs>
        <w:spacing w:line="360" w:lineRule="auto"/>
        <w:jc w:val="both"/>
        <w:rPr>
          <w:rFonts w:ascii="Times New Roman" w:hAnsi="Times New Roman" w:cs="Times New Roman"/>
          <w:sz w:val="28"/>
          <w:szCs w:val="28"/>
          <w:u w:val="single"/>
        </w:rPr>
      </w:pPr>
      <w:r w:rsidRPr="00845695">
        <w:rPr>
          <w:rFonts w:ascii="Times New Roman" w:hAnsi="Times New Roman" w:cs="Times New Roman"/>
          <w:b/>
          <w:sz w:val="28"/>
          <w:szCs w:val="28"/>
        </w:rPr>
        <w:t>Наличие класса по БДД</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нет</w:t>
      </w:r>
      <w:r w:rsidRPr="00845695">
        <w:rPr>
          <w:rFonts w:ascii="Times New Roman" w:hAnsi="Times New Roman" w:cs="Times New Roman"/>
          <w:i/>
          <w:sz w:val="28"/>
          <w:szCs w:val="28"/>
        </w:rPr>
        <w:t xml:space="preserve">                                                            </w:t>
      </w:r>
    </w:p>
    <w:p w:rsidR="005A29EE" w:rsidRPr="00B46EB2" w:rsidRDefault="005A29EE" w:rsidP="005A29EE">
      <w:pPr>
        <w:tabs>
          <w:tab w:val="left" w:pos="9639"/>
        </w:tabs>
        <w:spacing w:line="360" w:lineRule="auto"/>
        <w:jc w:val="both"/>
        <w:rPr>
          <w:rFonts w:ascii="Times New Roman" w:hAnsi="Times New Roman" w:cs="Times New Roman"/>
          <w:i/>
          <w:sz w:val="28"/>
          <w:szCs w:val="28"/>
        </w:rPr>
      </w:pPr>
      <w:r w:rsidRPr="00845695">
        <w:rPr>
          <w:rFonts w:ascii="Times New Roman" w:hAnsi="Times New Roman" w:cs="Times New Roman"/>
          <w:b/>
          <w:sz w:val="28"/>
          <w:szCs w:val="28"/>
        </w:rPr>
        <w:t xml:space="preserve">Наличие </w:t>
      </w:r>
      <w:proofErr w:type="spellStart"/>
      <w:r w:rsidRPr="00845695">
        <w:rPr>
          <w:rFonts w:ascii="Times New Roman" w:hAnsi="Times New Roman" w:cs="Times New Roman"/>
          <w:b/>
          <w:sz w:val="28"/>
          <w:szCs w:val="28"/>
        </w:rPr>
        <w:t>автогородка</w:t>
      </w:r>
      <w:proofErr w:type="spellEnd"/>
      <w:r w:rsidRPr="00845695">
        <w:rPr>
          <w:rFonts w:ascii="Times New Roman" w:hAnsi="Times New Roman" w:cs="Times New Roman"/>
          <w:b/>
          <w:sz w:val="28"/>
          <w:szCs w:val="28"/>
        </w:rPr>
        <w:t xml:space="preserve"> (площадки) по БДД</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нет</w:t>
      </w:r>
    </w:p>
    <w:p w:rsidR="005A29EE" w:rsidRPr="00B46EB2" w:rsidRDefault="005A29EE" w:rsidP="005A29EE">
      <w:pPr>
        <w:tabs>
          <w:tab w:val="left" w:pos="9639"/>
        </w:tabs>
        <w:spacing w:line="360" w:lineRule="auto"/>
        <w:jc w:val="both"/>
        <w:rPr>
          <w:rFonts w:ascii="Times New Roman" w:hAnsi="Times New Roman" w:cs="Times New Roman"/>
          <w:i/>
          <w:sz w:val="28"/>
          <w:szCs w:val="28"/>
          <w:u w:val="single"/>
        </w:rPr>
      </w:pPr>
      <w:r w:rsidRPr="00845695">
        <w:rPr>
          <w:rFonts w:ascii="Times New Roman" w:hAnsi="Times New Roman" w:cs="Times New Roman"/>
          <w:b/>
          <w:sz w:val="28"/>
          <w:szCs w:val="28"/>
        </w:rPr>
        <w:t>Наличие автобусов в ОУ</w:t>
      </w:r>
      <w:r w:rsidRPr="00845695">
        <w:rPr>
          <w:rFonts w:ascii="Times New Roman" w:hAnsi="Times New Roman" w:cs="Times New Roman"/>
          <w:i/>
          <w:sz w:val="28"/>
          <w:szCs w:val="28"/>
        </w:rPr>
        <w:t xml:space="preserve"> </w:t>
      </w:r>
      <w:r>
        <w:rPr>
          <w:rFonts w:ascii="Times New Roman" w:hAnsi="Times New Roman" w:cs="Times New Roman"/>
          <w:i/>
          <w:sz w:val="28"/>
          <w:szCs w:val="28"/>
          <w:u w:val="single"/>
        </w:rPr>
        <w:t>нет</w:t>
      </w:r>
    </w:p>
    <w:p w:rsidR="005A29EE" w:rsidRPr="00B46EB2" w:rsidRDefault="005A29EE" w:rsidP="005A29EE">
      <w:pPr>
        <w:tabs>
          <w:tab w:val="left" w:pos="9639"/>
        </w:tabs>
        <w:spacing w:line="360" w:lineRule="auto"/>
        <w:jc w:val="both"/>
        <w:rPr>
          <w:rFonts w:ascii="Times New Roman" w:hAnsi="Times New Roman" w:cs="Times New Roman"/>
          <w:i/>
          <w:sz w:val="28"/>
          <w:szCs w:val="28"/>
        </w:rPr>
      </w:pPr>
      <w:r w:rsidRPr="00845695">
        <w:rPr>
          <w:rFonts w:ascii="Times New Roman" w:hAnsi="Times New Roman" w:cs="Times New Roman"/>
          <w:b/>
          <w:sz w:val="28"/>
          <w:szCs w:val="28"/>
        </w:rPr>
        <w:t>Время работы ОУ:</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08.00 -  17.00</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на участке детского сада для детей дорожной разметки</w:t>
      </w:r>
      <w:r>
        <w:rPr>
          <w:rFonts w:ascii="Times New Roman" w:hAnsi="Times New Roman" w:cs="Times New Roman"/>
          <w:b/>
          <w:bCs/>
          <w:iCs/>
          <w:color w:val="000000"/>
          <w:sz w:val="28"/>
          <w:szCs w:val="28"/>
          <w:lang w:eastAsia="ru-RU"/>
        </w:rPr>
        <w:t xml:space="preserve">: </w:t>
      </w:r>
      <w:r w:rsidRPr="00475D61">
        <w:rPr>
          <w:rFonts w:ascii="Times New Roman" w:hAnsi="Times New Roman" w:cs="Times New Roman"/>
          <w:bCs/>
          <w:iCs/>
          <w:color w:val="000000"/>
          <w:sz w:val="28"/>
          <w:szCs w:val="28"/>
          <w:lang w:eastAsia="ru-RU"/>
        </w:rPr>
        <w:t>нет</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на участке детского сада дополнительного оборудования для БДД</w:t>
      </w:r>
      <w:r w:rsidRPr="00845695">
        <w:rPr>
          <w:rFonts w:ascii="Times New Roman" w:hAnsi="Times New Roman" w:cs="Times New Roman"/>
          <w:color w:val="000000"/>
          <w:sz w:val="28"/>
          <w:szCs w:val="28"/>
          <w:lang w:eastAsia="ru-RU"/>
        </w:rPr>
        <w:t>: - отсутствует</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предметно-развивающей среды в группе для реализации образовательной требований ФГОС</w:t>
      </w:r>
      <w:r w:rsidRPr="00845695">
        <w:rPr>
          <w:rFonts w:ascii="Times New Roman" w:hAnsi="Times New Roman" w:cs="Times New Roman"/>
          <w:color w:val="000000"/>
          <w:sz w:val="28"/>
          <w:szCs w:val="28"/>
          <w:lang w:eastAsia="ru-RU"/>
        </w:rPr>
        <w:t>: имеется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центра безопасности:</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iCs/>
          <w:color w:val="000000"/>
          <w:sz w:val="28"/>
          <w:szCs w:val="28"/>
          <w:lang w:eastAsia="ru-RU"/>
        </w:rPr>
        <w:t>имеется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для игр с транспортными средствами:</w:t>
      </w:r>
      <w:r w:rsidRPr="00845695">
        <w:rPr>
          <w:rFonts w:ascii="Times New Roman" w:hAnsi="Times New Roman" w:cs="Times New Roman"/>
          <w:color w:val="000000"/>
          <w:sz w:val="28"/>
          <w:szCs w:val="28"/>
          <w:lang w:eastAsia="ru-RU"/>
        </w:rPr>
        <w:t xml:space="preserve"> имеется в</w:t>
      </w:r>
      <w:r>
        <w:rPr>
          <w:rFonts w:ascii="Times New Roman" w:hAnsi="Times New Roman" w:cs="Times New Roman"/>
          <w:color w:val="000000"/>
          <w:sz w:val="28"/>
          <w:szCs w:val="28"/>
          <w:lang w:eastAsia="ru-RU"/>
        </w:rPr>
        <w:t xml:space="preserve"> групповой комнате  и в зале</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для игр с правилами:</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 xml:space="preserve"> групповой комнате и в зале</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книги:</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группе</w:t>
      </w:r>
      <w:r w:rsidRPr="00845695">
        <w:rPr>
          <w:rFonts w:ascii="Times New Roman" w:hAnsi="Times New Roman" w:cs="Times New Roman"/>
          <w:color w:val="000000"/>
          <w:sz w:val="28"/>
          <w:szCs w:val="28"/>
          <w:lang w:eastAsia="ru-RU"/>
        </w:rPr>
        <w:t xml:space="preserve"> и методическом кабинете</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строительно-конструктивных игр:</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 xml:space="preserve"> групповой комнате</w:t>
      </w:r>
    </w:p>
    <w:p w:rsidR="005A29EE" w:rsidRPr="00845695" w:rsidRDefault="005A29EE" w:rsidP="005A29EE">
      <w:pPr>
        <w:spacing w:line="360" w:lineRule="auto"/>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lang w:eastAsia="ru-RU"/>
        </w:rPr>
        <w:t xml:space="preserve">Уголок изобразительной, конструктивной деятельности: </w:t>
      </w:r>
      <w:r>
        <w:rPr>
          <w:rFonts w:ascii="Times New Roman" w:hAnsi="Times New Roman" w:cs="Times New Roman"/>
          <w:color w:val="000000"/>
          <w:sz w:val="28"/>
          <w:szCs w:val="28"/>
          <w:lang w:eastAsia="ru-RU"/>
        </w:rPr>
        <w:t>имеется в  группе</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труда:</w:t>
      </w:r>
      <w:r w:rsidRPr="00845695">
        <w:rPr>
          <w:rFonts w:ascii="Times New Roman" w:hAnsi="Times New Roman" w:cs="Times New Roman"/>
          <w:color w:val="000000"/>
          <w:sz w:val="28"/>
          <w:szCs w:val="28"/>
          <w:lang w:eastAsia="ru-RU"/>
        </w:rPr>
        <w:t xml:space="preserve"> имеется </w:t>
      </w:r>
      <w:r>
        <w:rPr>
          <w:rFonts w:ascii="Times New Roman" w:hAnsi="Times New Roman" w:cs="Times New Roman"/>
          <w:color w:val="000000"/>
          <w:sz w:val="28"/>
          <w:szCs w:val="28"/>
          <w:lang w:eastAsia="ru-RU"/>
        </w:rPr>
        <w:t>в  группе</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lastRenderedPageBreak/>
        <w:t>Наличие методической литературы и наглядных пособий, оборудования:</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iCs/>
          <w:color w:val="000000"/>
          <w:sz w:val="28"/>
          <w:szCs w:val="28"/>
          <w:lang w:eastAsia="ru-RU"/>
        </w:rPr>
        <w:t>имеется</w:t>
      </w:r>
    </w:p>
    <w:p w:rsidR="005A29EE" w:rsidRPr="00845695" w:rsidRDefault="005A29EE" w:rsidP="005A29EE">
      <w:pPr>
        <w:spacing w:line="360" w:lineRule="auto"/>
        <w:jc w:val="both"/>
        <w:rPr>
          <w:rFonts w:ascii="Times New Roman" w:hAnsi="Times New Roman" w:cs="Times New Roman"/>
          <w:i/>
          <w:color w:val="000000"/>
          <w:sz w:val="28"/>
          <w:szCs w:val="28"/>
          <w:lang w:eastAsia="ru-RU"/>
        </w:rPr>
      </w:pPr>
      <w:proofErr w:type="gramStart"/>
      <w:r w:rsidRPr="00845695">
        <w:rPr>
          <w:rFonts w:ascii="Times New Roman" w:hAnsi="Times New Roman" w:cs="Times New Roman"/>
          <w:b/>
          <w:bCs/>
          <w:iCs/>
          <w:color w:val="000000"/>
          <w:sz w:val="28"/>
          <w:szCs w:val="28"/>
          <w:lang w:eastAsia="ru-RU"/>
        </w:rPr>
        <w:t>Наличие в годовом плане дошкольного учреждения мероприятий с педагогами, взаимодействию с семьей, общественностью по обучению детей БДД</w:t>
      </w:r>
      <w:r w:rsidRPr="00845695">
        <w:rPr>
          <w:rFonts w:ascii="Times New Roman" w:hAnsi="Times New Roman" w:cs="Times New Roman"/>
          <w:b/>
          <w:bCs/>
          <w:i/>
          <w:iCs/>
          <w:color w:val="000000"/>
          <w:sz w:val="28"/>
          <w:szCs w:val="28"/>
          <w:lang w:eastAsia="ru-RU"/>
        </w:rPr>
        <w:t>:</w:t>
      </w:r>
      <w:r w:rsidRPr="00845695">
        <w:rPr>
          <w:rFonts w:ascii="Times New Roman" w:hAnsi="Times New Roman" w:cs="Times New Roman"/>
          <w:b/>
          <w:bCs/>
          <w:iCs/>
          <w:color w:val="000000"/>
          <w:sz w:val="28"/>
          <w:szCs w:val="28"/>
          <w:lang w:eastAsia="ru-RU"/>
        </w:rPr>
        <w:t xml:space="preserve"> </w:t>
      </w:r>
      <w:r w:rsidRPr="00845695">
        <w:rPr>
          <w:rFonts w:ascii="Times New Roman" w:hAnsi="Times New Roman" w:cs="Times New Roman"/>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5A29EE" w:rsidRPr="00845695" w:rsidRDefault="005A29EE" w:rsidP="005A29EE">
      <w:pPr>
        <w:spacing w:before="100" w:beforeAutospacing="1" w:after="100" w:afterAutospacing="1" w:line="360" w:lineRule="auto"/>
        <w:rPr>
          <w:rFonts w:ascii="Times New Roman" w:hAnsi="Times New Roman" w:cs="Times New Roman"/>
          <w:color w:val="000000"/>
          <w:sz w:val="28"/>
          <w:szCs w:val="28"/>
          <w:lang w:eastAsia="ru-RU"/>
        </w:rPr>
      </w:pPr>
      <w:r>
        <w:rPr>
          <w:rFonts w:ascii="Times New Roman" w:hAnsi="Times New Roman" w:cs="Times New Roman"/>
          <w:i/>
          <w:iCs/>
          <w:color w:val="000000"/>
          <w:sz w:val="28"/>
          <w:szCs w:val="28"/>
          <w:lang w:eastAsia="ru-RU"/>
        </w:rPr>
        <w:t xml:space="preserve">Учебное пособие </w:t>
      </w:r>
      <w:r w:rsidRPr="00845695">
        <w:rPr>
          <w:rFonts w:ascii="Times New Roman" w:hAnsi="Times New Roman" w:cs="Times New Roman"/>
          <w:i/>
          <w:iCs/>
          <w:color w:val="000000"/>
          <w:sz w:val="28"/>
          <w:szCs w:val="28"/>
          <w:lang w:eastAsia="ru-RU"/>
        </w:rPr>
        <w:t xml:space="preserve">«Обучение детей дошкольного возраста правилам безопасного поведения на дорогах» Р.Ш. </w:t>
      </w:r>
      <w:proofErr w:type="spellStart"/>
      <w:r w:rsidRPr="00845695">
        <w:rPr>
          <w:rFonts w:ascii="Times New Roman" w:hAnsi="Times New Roman" w:cs="Times New Roman"/>
          <w:i/>
          <w:iCs/>
          <w:color w:val="000000"/>
          <w:sz w:val="28"/>
          <w:szCs w:val="28"/>
          <w:lang w:eastAsia="ru-RU"/>
        </w:rPr>
        <w:t>Ахмадиева</w:t>
      </w:r>
      <w:proofErr w:type="spellEnd"/>
      <w:r w:rsidRPr="00845695">
        <w:rPr>
          <w:rFonts w:ascii="Times New Roman" w:hAnsi="Times New Roman" w:cs="Times New Roman"/>
          <w:i/>
          <w:iCs/>
          <w:color w:val="000000"/>
          <w:sz w:val="28"/>
          <w:szCs w:val="28"/>
          <w:lang w:eastAsia="ru-RU"/>
        </w:rPr>
        <w:t xml:space="preserve">, </w:t>
      </w:r>
      <w:proofErr w:type="spellStart"/>
      <w:r w:rsidRPr="00845695">
        <w:rPr>
          <w:rFonts w:ascii="Times New Roman" w:hAnsi="Times New Roman" w:cs="Times New Roman"/>
          <w:i/>
          <w:iCs/>
          <w:color w:val="000000"/>
          <w:sz w:val="28"/>
          <w:szCs w:val="28"/>
          <w:lang w:eastAsia="ru-RU"/>
        </w:rPr>
        <w:t>Е.Е.Воронина</w:t>
      </w:r>
      <w:proofErr w:type="spellEnd"/>
      <w:proofErr w:type="gramStart"/>
      <w:r w:rsidRPr="00845695">
        <w:rPr>
          <w:rFonts w:ascii="Times New Roman" w:hAnsi="Times New Roman" w:cs="Times New Roman"/>
          <w:i/>
          <w:iCs/>
          <w:color w:val="000000"/>
          <w:sz w:val="28"/>
          <w:szCs w:val="28"/>
          <w:lang w:eastAsia="ru-RU"/>
        </w:rPr>
        <w:t xml:space="preserve"> .</w:t>
      </w:r>
      <w:proofErr w:type="gramEnd"/>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В каких возрастных подгруппах проводится организованная образовательная деятельность по БДД:</w:t>
      </w:r>
      <w:r w:rsidRPr="00845695">
        <w:rPr>
          <w:rFonts w:ascii="Times New Roman" w:hAnsi="Times New Roman" w:cs="Times New Roman"/>
          <w:color w:val="000000"/>
          <w:sz w:val="28"/>
          <w:szCs w:val="28"/>
          <w:lang w:eastAsia="ru-RU"/>
        </w:rPr>
        <w:t xml:space="preserve"> младший дошкольный возраст, старший дошкольный возраст.</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 xml:space="preserve">Охват детей обучением БДД: </w:t>
      </w:r>
      <w:r>
        <w:rPr>
          <w:rFonts w:ascii="Times New Roman" w:hAnsi="Times New Roman" w:cs="Times New Roman"/>
          <w:bCs/>
          <w:iCs/>
          <w:color w:val="000000"/>
          <w:sz w:val="28"/>
          <w:szCs w:val="28"/>
          <w:lang w:eastAsia="ru-RU"/>
        </w:rPr>
        <w:t>12 детей</w:t>
      </w:r>
    </w:p>
    <w:p w:rsidR="005A29EE" w:rsidRPr="00B46EB2" w:rsidRDefault="005A29EE" w:rsidP="005A29EE">
      <w:pPr>
        <w:spacing w:line="360" w:lineRule="auto"/>
        <w:jc w:val="both"/>
        <w:rPr>
          <w:rFonts w:ascii="Times New Roman" w:hAnsi="Times New Roman" w:cs="Times New Roman"/>
          <w:i/>
          <w:color w:val="000000"/>
          <w:sz w:val="28"/>
          <w:szCs w:val="28"/>
          <w:lang w:eastAsia="ru-RU"/>
        </w:rPr>
      </w:pPr>
      <w:r w:rsidRPr="00845695">
        <w:rPr>
          <w:rFonts w:ascii="Times New Roman" w:hAnsi="Times New Roman" w:cs="Times New Roman"/>
          <w:b/>
          <w:bCs/>
          <w:iCs/>
          <w:color w:val="000000"/>
          <w:sz w:val="28"/>
          <w:szCs w:val="28"/>
          <w:lang w:eastAsia="ru-RU"/>
        </w:rPr>
        <w:t xml:space="preserve">Наличие в планировании </w:t>
      </w:r>
      <w:proofErr w:type="spellStart"/>
      <w:r w:rsidRPr="00845695">
        <w:rPr>
          <w:rFonts w:ascii="Times New Roman" w:hAnsi="Times New Roman" w:cs="Times New Roman"/>
          <w:b/>
          <w:bCs/>
          <w:iCs/>
          <w:color w:val="000000"/>
          <w:sz w:val="28"/>
          <w:szCs w:val="28"/>
          <w:lang w:eastAsia="ru-RU"/>
        </w:rPr>
        <w:t>воспитательно</w:t>
      </w:r>
      <w:proofErr w:type="spellEnd"/>
      <w:r w:rsidRPr="00845695">
        <w:rPr>
          <w:rFonts w:ascii="Times New Roman" w:hAnsi="Times New Roman" w:cs="Times New Roman"/>
          <w:b/>
          <w:bCs/>
          <w:iCs/>
          <w:color w:val="000000"/>
          <w:sz w:val="28"/>
          <w:szCs w:val="28"/>
          <w:lang w:eastAsia="ru-RU"/>
        </w:rPr>
        <w:t xml:space="preserve">-образовательной работы с детьми </w:t>
      </w:r>
      <w:r w:rsidRPr="00B46EB2">
        <w:rPr>
          <w:rFonts w:ascii="Times New Roman" w:hAnsi="Times New Roman" w:cs="Times New Roman"/>
          <w:b/>
          <w:bCs/>
          <w:iCs/>
          <w:color w:val="000000"/>
          <w:sz w:val="28"/>
          <w:szCs w:val="28"/>
          <w:lang w:eastAsia="ru-RU"/>
        </w:rPr>
        <w:t>работы по предупреждению ДДТТ:</w:t>
      </w:r>
      <w:r w:rsidRPr="00B46EB2">
        <w:rPr>
          <w:rFonts w:ascii="Times New Roman" w:hAnsi="Times New Roman" w:cs="Times New Roman"/>
          <w:b/>
          <w:bCs/>
          <w:i/>
          <w:iCs/>
          <w:color w:val="000000"/>
          <w:sz w:val="28"/>
          <w:szCs w:val="28"/>
          <w:lang w:eastAsia="ru-RU"/>
        </w:rPr>
        <w:t xml:space="preserve"> </w:t>
      </w:r>
      <w:r w:rsidRPr="00B46EB2">
        <w:rPr>
          <w:rFonts w:ascii="Times New Roman" w:hAnsi="Times New Roman" w:cs="Times New Roman"/>
          <w:color w:val="000000"/>
          <w:sz w:val="28"/>
          <w:szCs w:val="28"/>
          <w:lang w:eastAsia="ru-RU"/>
        </w:rPr>
        <w:t>имеется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proofErr w:type="gramStart"/>
      <w:r w:rsidRPr="00B46EB2">
        <w:rPr>
          <w:rFonts w:ascii="Times New Roman" w:hAnsi="Times New Roman" w:cs="Times New Roman"/>
          <w:b/>
          <w:bCs/>
          <w:iCs/>
          <w:color w:val="000000"/>
          <w:sz w:val="28"/>
          <w:szCs w:val="28"/>
          <w:lang w:eastAsia="ru-RU"/>
        </w:rPr>
        <w:t>Формы работы с детьми:</w:t>
      </w:r>
      <w:r w:rsidRPr="00845695">
        <w:rPr>
          <w:rFonts w:ascii="Times New Roman" w:hAnsi="Times New Roman" w:cs="Times New Roman"/>
          <w:b/>
          <w:bCs/>
          <w:i/>
          <w:iCs/>
          <w:color w:val="000000"/>
          <w:sz w:val="28"/>
          <w:szCs w:val="28"/>
          <w:lang w:eastAsia="ru-RU"/>
        </w:rPr>
        <w:t xml:space="preserve"> </w:t>
      </w:r>
      <w:proofErr w:type="spellStart"/>
      <w:r>
        <w:rPr>
          <w:rFonts w:ascii="Times New Roman" w:hAnsi="Times New Roman" w:cs="Times New Roman"/>
          <w:color w:val="000000"/>
          <w:sz w:val="28"/>
          <w:szCs w:val="28"/>
          <w:lang w:eastAsia="ru-RU"/>
        </w:rPr>
        <w:t>н.о.д</w:t>
      </w:r>
      <w:proofErr w:type="spellEnd"/>
      <w:r>
        <w:rPr>
          <w:rFonts w:ascii="Times New Roman" w:hAnsi="Times New Roman" w:cs="Times New Roman"/>
          <w:color w:val="000000"/>
          <w:sz w:val="28"/>
          <w:szCs w:val="28"/>
          <w:lang w:eastAsia="ru-RU"/>
        </w:rPr>
        <w:t>.</w:t>
      </w:r>
      <w:r w:rsidRPr="00845695">
        <w:rPr>
          <w:rFonts w:ascii="Times New Roman" w:hAnsi="Times New Roman" w:cs="Times New Roman"/>
          <w:color w:val="000000"/>
          <w:sz w:val="28"/>
          <w:szCs w:val="28"/>
          <w:lang w:eastAsia="ru-RU"/>
        </w:rPr>
        <w:t>, беседы, целевые прогулки, экскурсии, игры, праздники, досуги, развлечения, встречи</w:t>
      </w:r>
      <w:r>
        <w:rPr>
          <w:rFonts w:ascii="Times New Roman" w:hAnsi="Times New Roman" w:cs="Times New Roman"/>
          <w:color w:val="000000"/>
          <w:sz w:val="28"/>
          <w:szCs w:val="28"/>
          <w:lang w:eastAsia="ru-RU"/>
        </w:rPr>
        <w:t xml:space="preserve"> с работниками ГИБДД, конкурсы</w:t>
      </w:r>
      <w:r w:rsidRPr="00845695">
        <w:rPr>
          <w:rFonts w:ascii="Times New Roman" w:hAnsi="Times New Roman" w:cs="Times New Roman"/>
          <w:color w:val="000000"/>
          <w:sz w:val="28"/>
          <w:szCs w:val="28"/>
          <w:lang w:eastAsia="ru-RU"/>
        </w:rPr>
        <w:t>, просмотр фильмов, прослушивание аудиозаписей, театрализованные представления.</w:t>
      </w:r>
      <w:proofErr w:type="gramEnd"/>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t>Проведение ежедневных пятиминуток-напоминаний по БДД:</w:t>
      </w:r>
      <w:r w:rsidRPr="00845695">
        <w:rPr>
          <w:rFonts w:ascii="Times New Roman" w:hAnsi="Times New Roman" w:cs="Times New Roman"/>
          <w:color w:val="000000"/>
          <w:sz w:val="28"/>
          <w:szCs w:val="28"/>
          <w:lang w:eastAsia="ru-RU"/>
        </w:rPr>
        <w:t xml:space="preserve"> проводятся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t>Формы работы по взаимодействию с семьей:</w:t>
      </w:r>
      <w:r w:rsidRPr="00845695">
        <w:rPr>
          <w:rFonts w:ascii="Times New Roman" w:hAnsi="Times New Roman" w:cs="Times New Roman"/>
          <w:color w:val="000000"/>
          <w:sz w:val="28"/>
          <w:szCs w:val="28"/>
          <w:lang w:eastAsia="ru-RU"/>
        </w:rPr>
        <w:t xml:space="preserve"> беседы, консультации, информац</w:t>
      </w:r>
      <w:r>
        <w:rPr>
          <w:rFonts w:ascii="Times New Roman" w:hAnsi="Times New Roman" w:cs="Times New Roman"/>
          <w:color w:val="000000"/>
          <w:sz w:val="28"/>
          <w:szCs w:val="28"/>
          <w:lang w:eastAsia="ru-RU"/>
        </w:rPr>
        <w:t>ионные стенды, досуги, конкурсы, родительские собрания</w:t>
      </w:r>
    </w:p>
    <w:p w:rsidR="005A29EE" w:rsidRPr="006037DD" w:rsidRDefault="005A29EE" w:rsidP="005A29EE">
      <w:pPr>
        <w:spacing w:line="360" w:lineRule="auto"/>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t>Формы взаимодействия МБДОУ с МБОУ «</w:t>
      </w:r>
      <w:proofErr w:type="spellStart"/>
      <w:r>
        <w:rPr>
          <w:rFonts w:ascii="Times New Roman" w:hAnsi="Times New Roman" w:cs="Times New Roman"/>
          <w:b/>
          <w:bCs/>
          <w:iCs/>
          <w:color w:val="000000"/>
          <w:sz w:val="28"/>
          <w:szCs w:val="28"/>
          <w:lang w:eastAsia="ru-RU"/>
        </w:rPr>
        <w:t>Кильдюшевская</w:t>
      </w:r>
      <w:proofErr w:type="spellEnd"/>
      <w:r>
        <w:rPr>
          <w:rFonts w:ascii="Times New Roman" w:hAnsi="Times New Roman" w:cs="Times New Roman"/>
          <w:b/>
          <w:bCs/>
          <w:iCs/>
          <w:color w:val="000000"/>
          <w:sz w:val="28"/>
          <w:szCs w:val="28"/>
          <w:lang w:eastAsia="ru-RU"/>
        </w:rPr>
        <w:t xml:space="preserve"> СОШ</w:t>
      </w:r>
      <w:r w:rsidRPr="00B46EB2">
        <w:rPr>
          <w:rFonts w:ascii="Times New Roman" w:hAnsi="Times New Roman" w:cs="Times New Roman"/>
          <w:b/>
          <w:bCs/>
          <w:iCs/>
          <w:color w:val="000000"/>
          <w:sz w:val="28"/>
          <w:szCs w:val="28"/>
          <w:lang w:eastAsia="ru-RU"/>
        </w:rPr>
        <w:t>»:</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color w:val="000000"/>
          <w:sz w:val="28"/>
          <w:szCs w:val="28"/>
          <w:lang w:eastAsia="ru-RU"/>
        </w:rPr>
        <w:t>встречи, экскурсии,</w:t>
      </w:r>
      <w:r>
        <w:rPr>
          <w:rFonts w:ascii="Times New Roman" w:hAnsi="Times New Roman" w:cs="Times New Roman"/>
          <w:color w:val="000000"/>
          <w:sz w:val="28"/>
          <w:szCs w:val="28"/>
          <w:lang w:eastAsia="ru-RU"/>
        </w:rPr>
        <w:t xml:space="preserve"> досуги, родительские собрания,  совместные педсоветы.</w:t>
      </w: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tabs>
          <w:tab w:val="left" w:pos="9639"/>
        </w:tabs>
        <w:spacing w:line="360" w:lineRule="auto"/>
        <w:jc w:val="both"/>
        <w:rPr>
          <w:rFonts w:ascii="Times New Roman" w:hAnsi="Times New Roman" w:cs="Times New Roman"/>
          <w:b/>
          <w:sz w:val="28"/>
          <w:szCs w:val="28"/>
        </w:rPr>
      </w:pPr>
    </w:p>
    <w:p w:rsidR="005A29EE" w:rsidRDefault="005A29EE" w:rsidP="005A29EE">
      <w:pPr>
        <w:jc w:val="both"/>
        <w:rPr>
          <w:rFonts w:ascii="Times New Roman" w:hAnsi="Times New Roman" w:cs="Times New Roman"/>
          <w:b/>
          <w:bCs/>
          <w:color w:val="000000"/>
          <w:sz w:val="28"/>
          <w:szCs w:val="28"/>
          <w:lang w:eastAsia="ru-RU"/>
        </w:rPr>
      </w:pPr>
    </w:p>
    <w:p w:rsidR="005A29EE" w:rsidRPr="00EF1077" w:rsidRDefault="005A29EE" w:rsidP="005A29EE">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lastRenderedPageBreak/>
        <w:t>С</w:t>
      </w:r>
      <w:r w:rsidRPr="00EF1077">
        <w:rPr>
          <w:rFonts w:ascii="Times New Roman" w:hAnsi="Times New Roman" w:cs="Times New Roman"/>
          <w:b/>
          <w:bCs/>
          <w:color w:val="000000"/>
          <w:sz w:val="28"/>
          <w:szCs w:val="28"/>
          <w:lang w:eastAsia="ru-RU"/>
        </w:rPr>
        <w:t>правочные сведения</w:t>
      </w:r>
      <w:r>
        <w:rPr>
          <w:rFonts w:ascii="Times New Roman" w:hAnsi="Times New Roman" w:cs="Times New Roman"/>
          <w:b/>
          <w:bCs/>
          <w:color w:val="000000"/>
          <w:sz w:val="28"/>
          <w:szCs w:val="28"/>
          <w:lang w:eastAsia="ru-RU"/>
        </w:rPr>
        <w:t>,</w:t>
      </w:r>
      <w:r>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 xml:space="preserve">телефоны: </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МКУ «Отдел образования Исполнительного комитета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Республики Татарстан»:   2-53-41;</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5A29EE"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Pr>
          <w:rFonts w:ascii="Times New Roman" w:hAnsi="Times New Roman" w:cs="Times New Roman"/>
          <w:color w:val="000000"/>
          <w:sz w:val="28"/>
          <w:szCs w:val="28"/>
          <w:lang w:eastAsia="ru-RU"/>
        </w:rPr>
        <w:t xml:space="preserve"> 2-53-03</w:t>
      </w:r>
    </w:p>
    <w:p w:rsidR="005A29EE" w:rsidRDefault="005A29EE" w:rsidP="005A29EE">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5A29EE" w:rsidRPr="00EF1077" w:rsidRDefault="005A29EE" w:rsidP="005A29EE">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 02; 2-86-23;</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Единый диспетчерский центр</w:t>
      </w:r>
      <w:proofErr w:type="gramStart"/>
      <w:r w:rsidRPr="00EF1077">
        <w:rPr>
          <w:rFonts w:ascii="Times New Roman" w:hAnsi="Times New Roman" w:cs="Times New Roman"/>
          <w:color w:val="000000"/>
          <w:sz w:val="28"/>
          <w:szCs w:val="28"/>
          <w:lang w:eastAsia="ru-RU"/>
        </w:rPr>
        <w:t xml:space="preserve"> :</w:t>
      </w:r>
      <w:proofErr w:type="gramEnd"/>
      <w:r w:rsidRPr="00EF1077">
        <w:rPr>
          <w:rFonts w:ascii="Times New Roman" w:hAnsi="Times New Roman" w:cs="Times New Roman"/>
          <w:color w:val="000000"/>
          <w:sz w:val="28"/>
          <w:szCs w:val="28"/>
          <w:lang w:eastAsia="ru-RU"/>
        </w:rPr>
        <w:t xml:space="preserve"> 88-43-73-2-51-16 </w:t>
      </w:r>
    </w:p>
    <w:p w:rsidR="005A29EE" w:rsidRPr="00EF1077" w:rsidRDefault="005A29EE" w:rsidP="005A29EE">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Объединенная комиссия по обеспечению безопасности дорожного движения на территории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8-495-503-44-00</w:t>
      </w: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before="100" w:beforeAutospacing="1" w:after="100" w:afterAutospacing="1"/>
        <w:jc w:val="right"/>
        <w:rPr>
          <w:rFonts w:ascii="Times New Roman" w:hAnsi="Times New Roman" w:cs="Times New Roman"/>
          <w:b/>
          <w:bCs/>
          <w:i/>
          <w:color w:val="000000"/>
          <w:sz w:val="28"/>
          <w:szCs w:val="28"/>
          <w:lang w:eastAsia="ru-RU"/>
        </w:rPr>
      </w:pPr>
    </w:p>
    <w:p w:rsidR="005A29EE" w:rsidRDefault="005A29EE" w:rsidP="005A29EE">
      <w:pPr>
        <w:spacing w:line="360" w:lineRule="auto"/>
        <w:rPr>
          <w:rFonts w:ascii="Times New Roman" w:hAnsi="Times New Roman" w:cs="Times New Roman"/>
          <w:b/>
          <w:bCs/>
          <w:color w:val="000000"/>
          <w:sz w:val="28"/>
          <w:szCs w:val="28"/>
          <w:lang w:eastAsia="ru-RU"/>
        </w:rPr>
      </w:pPr>
    </w:p>
    <w:p w:rsidR="005A29EE" w:rsidRPr="00B46EB2" w:rsidRDefault="005A29EE" w:rsidP="005A29EE">
      <w:pPr>
        <w:spacing w:line="360" w:lineRule="auto"/>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lastRenderedPageBreak/>
        <w:t>Мероприятия</w:t>
      </w:r>
      <w:r w:rsidRPr="00B46EB2">
        <w:rPr>
          <w:rFonts w:ascii="Times New Roman" w:hAnsi="Times New Roman" w:cs="Times New Roman"/>
          <w:b/>
          <w:bCs/>
          <w:color w:val="000000"/>
          <w:sz w:val="28"/>
          <w:szCs w:val="28"/>
          <w:lang w:eastAsia="ru-RU"/>
        </w:rPr>
        <w:t xml:space="preserve"> по профилактике детского дорожно-транспортного травматизма</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Активизация работы по предупреждению несчастных случаев с детьми на улице, по разъяснению среди дошкольников Правил поведения в общественных местах и предупреждению нарушений Правил дорожного движения.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Создание и оборудование уголков по безопасности движения, изготовление стендов.</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Создание специальных атрибутов для занятий в группе для практических занятий по Правилам дорожного движения..</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4.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5A29EE" w:rsidRPr="00845695" w:rsidRDefault="005A29EE" w:rsidP="005A29EE">
      <w:pPr>
        <w:spacing w:line="360" w:lineRule="auto"/>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5.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ВД – необходимое условие плодотворной работы по изучению Правил дорожного движения и профилактики детского дорожно-транспортного травматизма.</w:t>
      </w:r>
    </w:p>
    <w:p w:rsidR="005A29EE" w:rsidRPr="00EF1077" w:rsidRDefault="005A29EE" w:rsidP="005A29EE">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w:t>
      </w:r>
      <w:r w:rsidRPr="00EF1077">
        <w:rPr>
          <w:rFonts w:ascii="Times New Roman" w:hAnsi="Times New Roman" w:cs="Times New Roman"/>
          <w:color w:val="000000"/>
          <w:sz w:val="28"/>
          <w:szCs w:val="28"/>
          <w:lang w:eastAsia="ru-RU"/>
        </w:rPr>
        <w:t xml:space="preserve">. Работа с субъектами воспитательного процесса: </w:t>
      </w:r>
      <w:r>
        <w:rPr>
          <w:rFonts w:ascii="Times New Roman" w:hAnsi="Times New Roman" w:cs="Times New Roman"/>
          <w:color w:val="000000"/>
          <w:sz w:val="28"/>
          <w:szCs w:val="28"/>
          <w:lang w:eastAsia="ru-RU"/>
        </w:rPr>
        <w:t>с воспитателями</w:t>
      </w:r>
      <w:r w:rsidRPr="00EF1077">
        <w:rPr>
          <w:rFonts w:ascii="Times New Roman" w:hAnsi="Times New Roman" w:cs="Times New Roman"/>
          <w:color w:val="000000"/>
          <w:sz w:val="28"/>
          <w:szCs w:val="28"/>
          <w:lang w:eastAsia="ru-RU"/>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5A29EE" w:rsidRPr="00EF1077" w:rsidRDefault="005A29EE" w:rsidP="005A29EE">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7</w:t>
      </w:r>
      <w:r w:rsidRPr="00EF1077">
        <w:rPr>
          <w:rFonts w:ascii="Times New Roman" w:hAnsi="Times New Roman" w:cs="Times New Roman"/>
          <w:color w:val="000000"/>
          <w:sz w:val="28"/>
          <w:szCs w:val="28"/>
          <w:lang w:eastAsia="ru-RU"/>
        </w:rPr>
        <w:t>.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F1077">
        <w:rPr>
          <w:rFonts w:ascii="Times New Roman" w:hAnsi="Times New Roman" w:cs="Times New Roman"/>
          <w:color w:val="000000"/>
          <w:sz w:val="28"/>
          <w:szCs w:val="28"/>
          <w:lang w:eastAsia="ru-RU"/>
        </w:rPr>
        <w:t>Д–</w:t>
      </w:r>
      <w:proofErr w:type="gramEnd"/>
      <w:r w:rsidRPr="00EF1077">
        <w:rPr>
          <w:rFonts w:ascii="Times New Roman" w:hAnsi="Times New Roman" w:cs="Times New Roman"/>
          <w:color w:val="000000"/>
          <w:sz w:val="28"/>
          <w:szCs w:val="28"/>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5A29EE" w:rsidRDefault="005A29EE" w:rsidP="005A29EE">
      <w:pPr>
        <w:spacing w:line="360" w:lineRule="auto"/>
        <w:jc w:val="both"/>
        <w:rPr>
          <w:rFonts w:ascii="Times New Roman" w:hAnsi="Times New Roman" w:cs="Times New Roman"/>
          <w:b/>
          <w:bCs/>
          <w:i/>
          <w:iCs/>
          <w:color w:val="000000"/>
          <w:sz w:val="28"/>
          <w:szCs w:val="28"/>
          <w:lang w:eastAsia="ru-RU"/>
        </w:rPr>
      </w:pPr>
    </w:p>
    <w:p w:rsidR="005A29EE" w:rsidRDefault="005A29EE" w:rsidP="005A29EE">
      <w:pPr>
        <w:spacing w:line="360" w:lineRule="auto"/>
        <w:jc w:val="both"/>
        <w:rPr>
          <w:rFonts w:ascii="Times New Roman" w:hAnsi="Times New Roman" w:cs="Times New Roman"/>
          <w:b/>
          <w:bCs/>
          <w:i/>
          <w:iCs/>
          <w:color w:val="000000"/>
          <w:sz w:val="28"/>
          <w:szCs w:val="28"/>
          <w:lang w:eastAsia="ru-RU"/>
        </w:rPr>
      </w:pPr>
    </w:p>
    <w:p w:rsidR="005A29EE" w:rsidRDefault="005A29EE" w:rsidP="005A29EE">
      <w:pPr>
        <w:spacing w:line="360" w:lineRule="auto"/>
        <w:jc w:val="both"/>
        <w:rPr>
          <w:rFonts w:ascii="Times New Roman" w:hAnsi="Times New Roman" w:cs="Times New Roman"/>
          <w:b/>
          <w:bCs/>
          <w:i/>
          <w:iCs/>
          <w:color w:val="000000"/>
          <w:sz w:val="28"/>
          <w:szCs w:val="28"/>
          <w:lang w:eastAsia="ru-RU"/>
        </w:rPr>
      </w:pPr>
    </w:p>
    <w:p w:rsidR="005A29EE" w:rsidRPr="00845695" w:rsidRDefault="00130A98" w:rsidP="005A29EE">
      <w:pPr>
        <w:spacing w:line="360" w:lineRule="auto"/>
        <w:jc w:val="both"/>
        <w:rPr>
          <w:rFonts w:ascii="Times New Roman" w:hAnsi="Times New Roman" w:cs="Times New Roman"/>
          <w:b/>
          <w:bCs/>
          <w:i/>
          <w:iCs/>
          <w:color w:val="000000"/>
          <w:sz w:val="28"/>
          <w:szCs w:val="28"/>
          <w:lang w:eastAsia="ru-RU"/>
        </w:rPr>
      </w:pPr>
      <w:bookmarkStart w:id="0" w:name="_GoBack"/>
      <w:r>
        <w:rPr>
          <w:rFonts w:ascii="Times New Roman" w:hAnsi="Times New Roman" w:cs="Times New Roman"/>
          <w:b/>
          <w:bCs/>
          <w:i/>
          <w:iCs/>
          <w:noProof/>
          <w:color w:val="000000"/>
          <w:sz w:val="28"/>
          <w:szCs w:val="28"/>
          <w:lang w:eastAsia="ru-RU"/>
        </w:rPr>
        <w:lastRenderedPageBreak/>
        <w:drawing>
          <wp:inline distT="0" distB="0" distL="0" distR="0" wp14:anchorId="4C72A1A7" wp14:editId="64B06419">
            <wp:extent cx="6208231" cy="10010775"/>
            <wp:effectExtent l="0" t="0" r="0" b="0"/>
            <wp:docPr id="3" name="Рисунок 3" descr="E:\000000000\паспорт дорожного дв коп\пасп1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000000000\паспорт дорожного дв коп\пасп13 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10935" cy="10015136"/>
                    </a:xfrm>
                    <a:prstGeom prst="rect">
                      <a:avLst/>
                    </a:prstGeom>
                    <a:noFill/>
                    <a:ln>
                      <a:noFill/>
                    </a:ln>
                  </pic:spPr>
                </pic:pic>
              </a:graphicData>
            </a:graphic>
          </wp:inline>
        </w:drawing>
      </w:r>
      <w:bookmarkEnd w:id="0"/>
    </w:p>
    <w:tbl>
      <w:tblPr>
        <w:tblW w:w="983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823"/>
        <w:gridCol w:w="3064"/>
        <w:gridCol w:w="1950"/>
      </w:tblGrid>
      <w:tr w:rsidR="005A29EE" w:rsidRPr="00475D61" w:rsidTr="00387CDF">
        <w:trPr>
          <w:trHeight w:val="1365"/>
        </w:trPr>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i/>
                <w:sz w:val="24"/>
                <w:szCs w:val="24"/>
                <w:lang w:eastAsia="ru-RU"/>
              </w:rPr>
              <w:lastRenderedPageBreak/>
              <w:t xml:space="preserve">                                                          </w:t>
            </w:r>
            <w:r w:rsidRPr="00475D61">
              <w:rPr>
                <w:rFonts w:ascii="Times New Roman" w:hAnsi="Times New Roman" w:cs="Times New Roman"/>
                <w:b/>
                <w:sz w:val="24"/>
                <w:szCs w:val="24"/>
                <w:lang w:eastAsia="ru-RU"/>
              </w:rPr>
              <w:t xml:space="preserve">                                                </w:t>
            </w:r>
            <w:r w:rsidRPr="00475D61">
              <w:rPr>
                <w:rFonts w:ascii="Times New Roman" w:hAnsi="Times New Roman" w:cs="Times New Roman"/>
                <w:sz w:val="28"/>
                <w:szCs w:val="28"/>
                <w:lang w:eastAsia="ru-RU"/>
              </w:rPr>
              <w:t xml:space="preserve">3. </w:t>
            </w:r>
            <w:proofErr w:type="spellStart"/>
            <w:r w:rsidRPr="00475D61">
              <w:rPr>
                <w:rFonts w:ascii="Times New Roman" w:hAnsi="Times New Roman" w:cs="Times New Roman"/>
                <w:sz w:val="28"/>
                <w:szCs w:val="28"/>
                <w:lang w:eastAsia="ru-RU"/>
              </w:rPr>
              <w:t>Н.о.д</w:t>
            </w:r>
            <w:proofErr w:type="spellEnd"/>
            <w:r w:rsidRPr="00475D61">
              <w:rPr>
                <w:rFonts w:ascii="Times New Roman" w:hAnsi="Times New Roman" w:cs="Times New Roman"/>
                <w:sz w:val="28"/>
                <w:szCs w:val="28"/>
                <w:lang w:eastAsia="ru-RU"/>
              </w:rPr>
              <w:t>. в группе:</w:t>
            </w:r>
          </w:p>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по ознакомлению с окружающим и развитию речи;</w:t>
            </w:r>
          </w:p>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изобразительной деятельности;</w:t>
            </w:r>
          </w:p>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конструированию</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раз в квартал</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4.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6. Чтение и заучивание стихотворений по тематике</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7. Загадывание детям загадок о дорожном движении</w:t>
            </w:r>
          </w:p>
        </w:tc>
        <w:tc>
          <w:tcPr>
            <w:tcW w:w="3064" w:type="dxa"/>
          </w:tcPr>
          <w:p w:rsidR="005A29EE" w:rsidRPr="00475D61" w:rsidRDefault="005A29EE" w:rsidP="00387CDF">
            <w:pPr>
              <w:pStyle w:val="ae"/>
              <w:rPr>
                <w:rFonts w:ascii="Times New Roman" w:hAnsi="Times New Roman" w:cs="Times New Roman"/>
                <w:sz w:val="28"/>
                <w:szCs w:val="28"/>
                <w:lang w:eastAsia="ru-RU"/>
              </w:rPr>
            </w:pPr>
          </w:p>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8. Просмотр фильмов: “Загадки улицы”, “Зебра на асфальте”, “Правила дорожного движения”, “Сердитый автомобиль”</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9837" w:type="dxa"/>
            <w:gridSpan w:val="3"/>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bCs/>
                <w:sz w:val="28"/>
                <w:szCs w:val="28"/>
                <w:lang w:eastAsia="ru-RU"/>
              </w:rPr>
              <w:t>Работа с родителями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2. Оформление папки</w:t>
            </w:r>
            <w:r w:rsidRPr="00475D61">
              <w:rPr>
                <w:rFonts w:ascii="Times New Roman" w:hAnsi="Times New Roman" w:cs="Times New Roman"/>
                <w:sz w:val="28"/>
                <w:szCs w:val="28"/>
                <w:lang w:eastAsia="ru-RU"/>
              </w:rPr>
              <w:softHyphen/>
              <w:t>-передвижки “Правила дорожные детям знать положено”</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Ноябрь</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Участие родителей в подготовке и проведении занятий по правилам дорожного движения</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раз в квартал</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
          <w:p w:rsidR="005A29EE" w:rsidRPr="00475D61" w:rsidRDefault="005A29EE" w:rsidP="00387CDF">
            <w:pPr>
              <w:pStyle w:val="ae"/>
              <w:rPr>
                <w:rFonts w:ascii="Times New Roman" w:hAnsi="Times New Roman" w:cs="Times New Roman"/>
                <w:sz w:val="28"/>
                <w:szCs w:val="28"/>
                <w:lang w:eastAsia="ru-RU"/>
              </w:rPr>
            </w:pPr>
          </w:p>
        </w:tc>
      </w:tr>
      <w:tr w:rsidR="005A29EE" w:rsidRPr="00475D61" w:rsidTr="00387CDF">
        <w:trPr>
          <w:trHeight w:val="373"/>
        </w:trPr>
        <w:tc>
          <w:tcPr>
            <w:tcW w:w="9837" w:type="dxa"/>
            <w:gridSpan w:val="3"/>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bCs/>
                <w:sz w:val="28"/>
                <w:szCs w:val="28"/>
                <w:lang w:eastAsia="ru-RU"/>
              </w:rPr>
              <w:t>Межведомственные связи</w:t>
            </w: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Участие представителя ГИ</w:t>
            </w:r>
            <w:proofErr w:type="gramStart"/>
            <w:r w:rsidRPr="00475D61">
              <w:rPr>
                <w:rFonts w:ascii="Times New Roman" w:hAnsi="Times New Roman" w:cs="Times New Roman"/>
                <w:sz w:val="28"/>
                <w:szCs w:val="28"/>
                <w:lang w:eastAsia="ru-RU"/>
              </w:rPr>
              <w:t>БДД  в пр</w:t>
            </w:r>
            <w:proofErr w:type="gramEnd"/>
            <w:r w:rsidRPr="00475D61">
              <w:rPr>
                <w:rFonts w:ascii="Times New Roman" w:hAnsi="Times New Roman" w:cs="Times New Roman"/>
                <w:sz w:val="28"/>
                <w:szCs w:val="28"/>
                <w:lang w:eastAsia="ru-RU"/>
              </w:rPr>
              <w:t>оведении общего родительского собрания</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Октябрь</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
          <w:p w:rsidR="005A29EE" w:rsidRPr="00475D61" w:rsidRDefault="005A29EE" w:rsidP="00387CDF">
            <w:pPr>
              <w:pStyle w:val="ae"/>
              <w:rPr>
                <w:rFonts w:ascii="Times New Roman" w:hAnsi="Times New Roman" w:cs="Times New Roman"/>
                <w:sz w:val="28"/>
                <w:szCs w:val="28"/>
                <w:lang w:eastAsia="ru-RU"/>
              </w:rPr>
            </w:pP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2. Участие инспектора ГИ</w:t>
            </w:r>
            <w:proofErr w:type="gramStart"/>
            <w:r w:rsidRPr="00475D61">
              <w:rPr>
                <w:rFonts w:ascii="Times New Roman" w:hAnsi="Times New Roman" w:cs="Times New Roman"/>
                <w:sz w:val="28"/>
                <w:szCs w:val="28"/>
                <w:lang w:eastAsia="ru-RU"/>
              </w:rPr>
              <w:t>БДД  в пр</w:t>
            </w:r>
            <w:proofErr w:type="gramEnd"/>
            <w:r w:rsidRPr="00475D61">
              <w:rPr>
                <w:rFonts w:ascii="Times New Roman" w:hAnsi="Times New Roman" w:cs="Times New Roman"/>
                <w:sz w:val="28"/>
                <w:szCs w:val="28"/>
                <w:lang w:eastAsia="ru-RU"/>
              </w:rPr>
              <w:t>оведении занятий по правилам дорожного движения</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раз в квартал</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
          <w:p w:rsidR="005A29EE" w:rsidRPr="00475D61" w:rsidRDefault="005A29EE" w:rsidP="00387CDF">
            <w:pPr>
              <w:pStyle w:val="ae"/>
              <w:rPr>
                <w:rFonts w:ascii="Times New Roman" w:hAnsi="Times New Roman" w:cs="Times New Roman"/>
                <w:sz w:val="28"/>
                <w:szCs w:val="28"/>
                <w:lang w:eastAsia="ru-RU"/>
              </w:rPr>
            </w:pPr>
          </w:p>
        </w:tc>
      </w:tr>
      <w:tr w:rsidR="005A29EE" w:rsidRPr="00475D61" w:rsidTr="00387CDF">
        <w:tc>
          <w:tcPr>
            <w:tcW w:w="4823"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3. Привлечение школьников – выпускников детского сада и детей </w:t>
            </w:r>
            <w:r w:rsidRPr="00475D61">
              <w:rPr>
                <w:rFonts w:ascii="Times New Roman" w:hAnsi="Times New Roman" w:cs="Times New Roman"/>
                <w:sz w:val="28"/>
                <w:szCs w:val="28"/>
                <w:lang w:eastAsia="ru-RU"/>
              </w:rPr>
              <w:softHyphen/>
              <w:t>шефов – к изготовлению атрибутов для игр и проведению занятий по тематике</w:t>
            </w:r>
          </w:p>
        </w:tc>
        <w:tc>
          <w:tcPr>
            <w:tcW w:w="3064"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1950" w:type="dxa"/>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
          <w:p w:rsidR="005A29EE" w:rsidRPr="00475D61" w:rsidRDefault="005A29EE" w:rsidP="00387CDF">
            <w:pPr>
              <w:pStyle w:val="ae"/>
              <w:rPr>
                <w:rFonts w:ascii="Times New Roman" w:hAnsi="Times New Roman" w:cs="Times New Roman"/>
                <w:sz w:val="28"/>
                <w:szCs w:val="28"/>
                <w:lang w:eastAsia="ru-RU"/>
              </w:rPr>
            </w:pPr>
          </w:p>
        </w:tc>
      </w:tr>
    </w:tbl>
    <w:p w:rsidR="005A29EE" w:rsidRPr="00475D61" w:rsidRDefault="005A29EE" w:rsidP="005A29EE">
      <w:pPr>
        <w:pStyle w:val="ae"/>
        <w:rPr>
          <w:rFonts w:ascii="Times New Roman" w:hAnsi="Times New Roman" w:cs="Times New Roman"/>
          <w:b/>
          <w:bCs/>
          <w:i/>
          <w:iCs/>
          <w:sz w:val="28"/>
          <w:szCs w:val="28"/>
          <w:lang w:eastAsia="ru-RU"/>
        </w:rPr>
      </w:pPr>
    </w:p>
    <w:p w:rsidR="005A29EE" w:rsidRPr="00475D61" w:rsidRDefault="005A29EE" w:rsidP="005A29EE">
      <w:pPr>
        <w:pStyle w:val="ae"/>
        <w:rPr>
          <w:rFonts w:ascii="Times New Roman" w:hAnsi="Times New Roman" w:cs="Times New Roman"/>
          <w:b/>
          <w:bCs/>
          <w:i/>
          <w:iCs/>
          <w:sz w:val="28"/>
          <w:szCs w:val="28"/>
          <w:lang w:eastAsia="ru-RU"/>
        </w:rPr>
      </w:pPr>
    </w:p>
    <w:p w:rsidR="005A29EE" w:rsidRPr="00475D61" w:rsidRDefault="005A29EE" w:rsidP="005A29EE">
      <w:pPr>
        <w:pStyle w:val="ae"/>
        <w:rPr>
          <w:rFonts w:ascii="Times New Roman" w:hAnsi="Times New Roman" w:cs="Times New Roman"/>
          <w:b/>
          <w:bCs/>
          <w:i/>
          <w:iCs/>
          <w:sz w:val="28"/>
          <w:szCs w:val="28"/>
          <w:lang w:eastAsia="ru-RU"/>
        </w:rPr>
      </w:pPr>
    </w:p>
    <w:p w:rsidR="005A29EE" w:rsidRPr="00475D61" w:rsidRDefault="005A29EE" w:rsidP="005A29EE">
      <w:pPr>
        <w:pStyle w:val="ae"/>
        <w:rPr>
          <w:rFonts w:ascii="Times New Roman" w:hAnsi="Times New Roman" w:cs="Times New Roman"/>
          <w:b/>
          <w:bCs/>
          <w:i/>
          <w:iCs/>
          <w:sz w:val="28"/>
          <w:szCs w:val="28"/>
          <w:lang w:eastAsia="ru-RU"/>
        </w:rPr>
      </w:pPr>
    </w:p>
    <w:p w:rsidR="005A29EE" w:rsidRDefault="005A29EE" w:rsidP="005A29EE">
      <w:pPr>
        <w:spacing w:before="100" w:beforeAutospacing="1" w:after="100" w:afterAutospacing="1" w:line="360" w:lineRule="auto"/>
        <w:jc w:val="right"/>
        <w:rPr>
          <w:rFonts w:ascii="Times New Roman" w:hAnsi="Times New Roman" w:cs="Times New Roman"/>
          <w:b/>
          <w:bCs/>
          <w:i/>
          <w:iCs/>
          <w:color w:val="000000"/>
          <w:sz w:val="28"/>
          <w:szCs w:val="28"/>
          <w:lang w:eastAsia="ru-RU"/>
        </w:rPr>
      </w:pPr>
    </w:p>
    <w:p w:rsidR="005A29EE" w:rsidRDefault="005A29EE" w:rsidP="005A29EE">
      <w:pPr>
        <w:spacing w:before="100" w:beforeAutospacing="1" w:after="100" w:afterAutospacing="1" w:line="360" w:lineRule="auto"/>
        <w:rPr>
          <w:rFonts w:ascii="Times New Roman" w:hAnsi="Times New Roman" w:cs="Times New Roman"/>
          <w:b/>
          <w:bCs/>
          <w:i/>
          <w:iCs/>
          <w:color w:val="000000"/>
          <w:sz w:val="28"/>
          <w:szCs w:val="28"/>
          <w:lang w:eastAsia="ru-RU"/>
        </w:rPr>
      </w:pPr>
    </w:p>
    <w:p w:rsidR="005A29EE" w:rsidRDefault="005A29EE" w:rsidP="005A29EE">
      <w:pPr>
        <w:spacing w:before="100" w:beforeAutospacing="1" w:after="100" w:afterAutospacing="1" w:line="360" w:lineRule="auto"/>
        <w:rPr>
          <w:rFonts w:ascii="Times New Roman" w:hAnsi="Times New Roman" w:cs="Times New Roman"/>
          <w:bCs/>
          <w:iCs/>
          <w:color w:val="000000"/>
          <w:sz w:val="28"/>
          <w:szCs w:val="28"/>
          <w:lang w:eastAsia="ru-RU"/>
        </w:rPr>
      </w:pPr>
    </w:p>
    <w:p w:rsidR="005A29EE" w:rsidRPr="00475D61" w:rsidRDefault="005A29EE" w:rsidP="005A29EE">
      <w:pPr>
        <w:pStyle w:val="ae"/>
        <w:jc w:val="center"/>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                                                                             </w:t>
      </w:r>
      <w:r w:rsidRPr="00475D61">
        <w:rPr>
          <w:rFonts w:ascii="Times New Roman" w:hAnsi="Times New Roman" w:cs="Times New Roman"/>
          <w:sz w:val="28"/>
          <w:szCs w:val="28"/>
          <w:lang w:eastAsia="ru-RU"/>
        </w:rPr>
        <w:t>Приложение 2</w:t>
      </w:r>
    </w:p>
    <w:p w:rsidR="005A29EE" w:rsidRPr="00475D61" w:rsidRDefault="005A29EE" w:rsidP="005A29EE">
      <w:pPr>
        <w:pStyle w:val="ae"/>
        <w:jc w:val="center"/>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t>План работы по профилактике дорожно</w:t>
      </w:r>
      <w:r w:rsidRPr="00475D61">
        <w:rPr>
          <w:rFonts w:ascii="Times New Roman" w:hAnsi="Times New Roman" w:cs="Times New Roman"/>
          <w:b/>
          <w:sz w:val="28"/>
          <w:szCs w:val="28"/>
          <w:lang w:eastAsia="ru-RU"/>
        </w:rPr>
        <w:softHyphen/>
        <w:t>-транспортного травматизма</w:t>
      </w:r>
    </w:p>
    <w:p w:rsidR="005A29EE" w:rsidRPr="00475D61" w:rsidRDefault="005A29EE" w:rsidP="005A29EE">
      <w:pPr>
        <w:pStyle w:val="ae"/>
        <w:jc w:val="center"/>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на учебный год</w:t>
      </w:r>
    </w:p>
    <w:tbl>
      <w:tblPr>
        <w:tblW w:w="10428" w:type="dxa"/>
        <w:tblInd w:w="-709" w:type="dxa"/>
        <w:tblLayout w:type="fixed"/>
        <w:tblCellMar>
          <w:left w:w="0" w:type="dxa"/>
          <w:right w:w="0" w:type="dxa"/>
        </w:tblCellMar>
        <w:tblLook w:val="00A0" w:firstRow="1" w:lastRow="0" w:firstColumn="1" w:lastColumn="0" w:noHBand="0" w:noVBand="0"/>
      </w:tblPr>
      <w:tblGrid>
        <w:gridCol w:w="3970"/>
        <w:gridCol w:w="80"/>
        <w:gridCol w:w="60"/>
        <w:gridCol w:w="25"/>
        <w:gridCol w:w="2670"/>
        <w:gridCol w:w="75"/>
        <w:gridCol w:w="80"/>
        <w:gridCol w:w="3388"/>
        <w:gridCol w:w="80"/>
      </w:tblGrid>
      <w:tr w:rsidR="005A29EE" w:rsidRPr="00475D61" w:rsidTr="00387CDF">
        <w:trPr>
          <w:gridAfter w:val="1"/>
          <w:wAfter w:w="80" w:type="dxa"/>
          <w:tblHeader/>
        </w:trPr>
        <w:tc>
          <w:tcPr>
            <w:tcW w:w="4050" w:type="dxa"/>
            <w:gridSpan w:val="2"/>
            <w:tcBorders>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Содержание работы</w:t>
            </w:r>
          </w:p>
        </w:tc>
        <w:tc>
          <w:tcPr>
            <w:tcW w:w="2830" w:type="dxa"/>
            <w:gridSpan w:val="4"/>
            <w:tcBorders>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Срок исполнения</w:t>
            </w:r>
          </w:p>
        </w:tc>
        <w:tc>
          <w:tcPr>
            <w:tcW w:w="3468" w:type="dxa"/>
            <w:gridSpan w:val="2"/>
            <w:tcBorders>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Ответственный</w:t>
            </w:r>
          </w:p>
        </w:tc>
      </w:tr>
      <w:tr w:rsidR="005A29EE" w:rsidRPr="00475D61" w:rsidTr="00387CDF">
        <w:trPr>
          <w:gridAfter w:val="1"/>
          <w:wAfter w:w="80" w:type="dxa"/>
          <w:trHeight w:val="255"/>
        </w:trPr>
        <w:tc>
          <w:tcPr>
            <w:tcW w:w="4110" w:type="dxa"/>
            <w:gridSpan w:val="3"/>
            <w:tcBorders>
              <w:top w:val="single" w:sz="4" w:space="0" w:color="auto"/>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6238" w:type="dxa"/>
            <w:gridSpan w:val="5"/>
            <w:tcBorders>
              <w:top w:val="single" w:sz="4" w:space="0" w:color="auto"/>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Организационная работа</w:t>
            </w:r>
          </w:p>
        </w:tc>
      </w:tr>
      <w:tr w:rsidR="005A29EE" w:rsidRPr="00475D61" w:rsidTr="00387CDF">
        <w:trPr>
          <w:gridAfter w:val="1"/>
          <w:wAfter w:w="80" w:type="dxa"/>
          <w:trHeight w:val="15"/>
        </w:trPr>
        <w:tc>
          <w:tcPr>
            <w:tcW w:w="4110" w:type="dxa"/>
            <w:gridSpan w:val="3"/>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c>
          <w:tcPr>
            <w:tcW w:w="2695" w:type="dxa"/>
            <w:gridSpan w:val="2"/>
            <w:tcBorders>
              <w:top w:val="single" w:sz="4" w:space="0" w:color="auto"/>
              <w:lef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c>
          <w:tcPr>
            <w:tcW w:w="3543" w:type="dxa"/>
            <w:gridSpan w:val="3"/>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r>
      <w:tr w:rsidR="005A29EE" w:rsidRPr="00475D61" w:rsidTr="00387CDF">
        <w:tc>
          <w:tcPr>
            <w:tcW w:w="4110" w:type="dxa"/>
            <w:gridSpan w:val="3"/>
            <w:tcBorders>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Оформление уголков безопасности дорожного движения в группах</w:t>
            </w:r>
          </w:p>
        </w:tc>
        <w:tc>
          <w:tcPr>
            <w:tcW w:w="25"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670" w:type="dxa"/>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Сентябрь</w:t>
            </w:r>
          </w:p>
        </w:tc>
        <w:tc>
          <w:tcPr>
            <w:tcW w:w="155" w:type="dxa"/>
            <w:gridSpan w:val="2"/>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 воспитатели</w:t>
            </w:r>
          </w:p>
        </w:tc>
      </w:tr>
      <w:tr w:rsidR="005A29EE" w:rsidRPr="00475D61" w:rsidTr="00387CDF">
        <w:trPr>
          <w:gridAfter w:val="1"/>
          <w:wAfter w:w="80" w:type="dxa"/>
        </w:trPr>
        <w:tc>
          <w:tcPr>
            <w:tcW w:w="10348" w:type="dxa"/>
            <w:gridSpan w:val="8"/>
            <w:tcBorders>
              <w:top w:val="single" w:sz="4" w:space="0" w:color="auto"/>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Методическая работа</w:t>
            </w:r>
          </w:p>
        </w:tc>
      </w:tr>
      <w:tr w:rsidR="005A29EE" w:rsidRPr="00475D61" w:rsidTr="00387CDF">
        <w:trPr>
          <w:gridAfter w:val="1"/>
          <w:wAfter w:w="80" w:type="dxa"/>
        </w:trPr>
        <w:tc>
          <w:tcPr>
            <w:tcW w:w="3970" w:type="dxa"/>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1. Оформление выставки  </w:t>
            </w:r>
            <w:proofErr w:type="gramStart"/>
            <w:r w:rsidRPr="00475D61">
              <w:rPr>
                <w:rFonts w:ascii="Times New Roman" w:hAnsi="Times New Roman" w:cs="Times New Roman"/>
                <w:sz w:val="28"/>
                <w:szCs w:val="28"/>
                <w:lang w:eastAsia="ru-RU"/>
              </w:rPr>
              <w:t>в</w:t>
            </w:r>
            <w:proofErr w:type="gramEnd"/>
            <w:r w:rsidRPr="00475D61">
              <w:rPr>
                <w:rFonts w:ascii="Times New Roman" w:hAnsi="Times New Roman" w:cs="Times New Roman"/>
                <w:sz w:val="28"/>
                <w:szCs w:val="28"/>
                <w:lang w:eastAsia="ru-RU"/>
              </w:rPr>
              <w:t xml:space="preserve"> групповой</w:t>
            </w:r>
          </w:p>
        </w:tc>
        <w:tc>
          <w:tcPr>
            <w:tcW w:w="80" w:type="dxa"/>
            <w:tcBorders>
              <w:top w:val="single" w:sz="4" w:space="0" w:color="auto"/>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top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Сентябрь</w:t>
            </w:r>
          </w:p>
        </w:tc>
        <w:tc>
          <w:tcPr>
            <w:tcW w:w="75" w:type="dxa"/>
            <w:tcBorders>
              <w:top w:val="single" w:sz="4" w:space="0" w:color="auto"/>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top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 воспитатели</w:t>
            </w: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2. Пополнение методического кабинета  детской литературой и наглядными пособиями</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roofErr w:type="gramStart"/>
            <w:r w:rsidRPr="00475D61">
              <w:rPr>
                <w:rFonts w:ascii="Times New Roman" w:hAnsi="Times New Roman" w:cs="Times New Roman"/>
                <w:sz w:val="28"/>
                <w:szCs w:val="28"/>
                <w:lang w:eastAsia="ru-RU"/>
              </w:rPr>
              <w:t>.</w:t>
            </w:r>
            <w:proofErr w:type="gramEnd"/>
            <w:r w:rsidRPr="00475D61">
              <w:rPr>
                <w:rFonts w:ascii="Times New Roman" w:hAnsi="Times New Roman" w:cs="Times New Roman"/>
                <w:sz w:val="28"/>
                <w:szCs w:val="28"/>
                <w:lang w:eastAsia="ru-RU"/>
              </w:rPr>
              <w:t xml:space="preserve"> </w:t>
            </w:r>
            <w:proofErr w:type="gramStart"/>
            <w:r w:rsidRPr="00475D61">
              <w:rPr>
                <w:rFonts w:ascii="Times New Roman" w:hAnsi="Times New Roman" w:cs="Times New Roman"/>
                <w:sz w:val="28"/>
                <w:szCs w:val="28"/>
                <w:lang w:eastAsia="ru-RU"/>
              </w:rPr>
              <w:t>в</w:t>
            </w:r>
            <w:proofErr w:type="gramEnd"/>
            <w:r w:rsidRPr="00475D61">
              <w:rPr>
                <w:rFonts w:ascii="Times New Roman" w:hAnsi="Times New Roman" w:cs="Times New Roman"/>
                <w:sz w:val="28"/>
                <w:szCs w:val="28"/>
                <w:lang w:eastAsia="ru-RU"/>
              </w:rPr>
              <w:t>оспитатели</w:t>
            </w: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Контроль организации работы с детьми по теме “Дорожная азбука”</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раз в квартал</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Заведующий</w:t>
            </w:r>
          </w:p>
        </w:tc>
      </w:tr>
      <w:tr w:rsidR="005A29EE" w:rsidRPr="00475D61" w:rsidTr="00387CDF">
        <w:trPr>
          <w:gridAfter w:val="1"/>
          <w:wAfter w:w="80" w:type="dxa"/>
        </w:trPr>
        <w:tc>
          <w:tcPr>
            <w:tcW w:w="3970" w:type="dxa"/>
            <w:tcBorders>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4. Конкурс детских работ на тему “Правила дорожного движения”</w:t>
            </w:r>
          </w:p>
        </w:tc>
        <w:tc>
          <w:tcPr>
            <w:tcW w:w="80"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По плану</w:t>
            </w:r>
          </w:p>
        </w:tc>
        <w:tc>
          <w:tcPr>
            <w:tcW w:w="75"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Height w:val="270"/>
        </w:trPr>
        <w:tc>
          <w:tcPr>
            <w:tcW w:w="10348" w:type="dxa"/>
            <w:gridSpan w:val="8"/>
            <w:tcBorders>
              <w:top w:val="single" w:sz="4" w:space="0" w:color="auto"/>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Работа с детьми</w:t>
            </w:r>
          </w:p>
        </w:tc>
      </w:tr>
      <w:tr w:rsidR="005A29EE" w:rsidRPr="00475D61" w:rsidTr="00387CDF">
        <w:trPr>
          <w:gridAfter w:val="1"/>
          <w:wAfter w:w="80" w:type="dxa"/>
        </w:trPr>
        <w:tc>
          <w:tcPr>
            <w:tcW w:w="3970" w:type="dxa"/>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835" w:type="dxa"/>
            <w:gridSpan w:val="4"/>
            <w:tcBorders>
              <w:top w:val="single" w:sz="4" w:space="0" w:color="auto"/>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543" w:type="dxa"/>
            <w:gridSpan w:val="3"/>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Целевые прогулки с детьми старшей подгруппы</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  групп</w:t>
            </w: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2. </w:t>
            </w:r>
            <w:proofErr w:type="gramStart"/>
            <w:r w:rsidRPr="00475D61">
              <w:rPr>
                <w:rFonts w:ascii="Times New Roman" w:hAnsi="Times New Roman" w:cs="Times New Roman"/>
                <w:sz w:val="28"/>
                <w:szCs w:val="28"/>
                <w:lang w:eastAsia="ru-RU"/>
              </w:rPr>
              <w:t>Игры (подвижные, дидактические, сюжетно</w:t>
            </w:r>
            <w:r w:rsidRPr="00475D61">
              <w:rPr>
                <w:rFonts w:ascii="Times New Roman" w:hAnsi="Times New Roman" w:cs="Times New Roman"/>
                <w:sz w:val="28"/>
                <w:szCs w:val="28"/>
                <w:lang w:eastAsia="ru-RU"/>
              </w:rPr>
              <w:softHyphen/>
            </w:r>
            <w:proofErr w:type="gramEnd"/>
          </w:p>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ролевые, театрализованные)</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Ежемесячно</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4.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5. Загадывание детям загадок о дорожном движении</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Pr>
        <w:tc>
          <w:tcPr>
            <w:tcW w:w="3970" w:type="dxa"/>
            <w:tcBorders>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6. Просмотр мультфильмов по тематике”</w:t>
            </w:r>
          </w:p>
        </w:tc>
        <w:tc>
          <w:tcPr>
            <w:tcW w:w="80"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 течение года</w:t>
            </w:r>
          </w:p>
        </w:tc>
        <w:tc>
          <w:tcPr>
            <w:tcW w:w="75"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Height w:val="150"/>
        </w:trPr>
        <w:tc>
          <w:tcPr>
            <w:tcW w:w="10348" w:type="dxa"/>
            <w:gridSpan w:val="8"/>
            <w:tcBorders>
              <w:top w:val="single" w:sz="4" w:space="0" w:color="auto"/>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Работа с родителями</w:t>
            </w:r>
          </w:p>
        </w:tc>
      </w:tr>
      <w:tr w:rsidR="005A29EE" w:rsidRPr="00475D61" w:rsidTr="00387CDF">
        <w:trPr>
          <w:gridAfter w:val="1"/>
          <w:wAfter w:w="80" w:type="dxa"/>
          <w:trHeight w:val="120"/>
        </w:trPr>
        <w:tc>
          <w:tcPr>
            <w:tcW w:w="3970" w:type="dxa"/>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835" w:type="dxa"/>
            <w:gridSpan w:val="4"/>
            <w:tcBorders>
              <w:top w:val="single" w:sz="4" w:space="0" w:color="auto"/>
              <w:lef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c>
          <w:tcPr>
            <w:tcW w:w="3543" w:type="dxa"/>
            <w:gridSpan w:val="3"/>
            <w:tcBorders>
              <w:top w:val="single" w:sz="4" w:space="0" w:color="auto"/>
              <w:left w:val="single" w:sz="4" w:space="0" w:color="auto"/>
              <w:right w:val="single" w:sz="4" w:space="0" w:color="auto"/>
            </w:tcBorders>
          </w:tcPr>
          <w:p w:rsidR="005A29EE" w:rsidRPr="00475D61" w:rsidRDefault="005A29EE" w:rsidP="00387CDF">
            <w:pPr>
              <w:pStyle w:val="ae"/>
              <w:rPr>
                <w:rFonts w:ascii="Times New Roman" w:hAnsi="Times New Roman" w:cs="Times New Roman"/>
                <w:b/>
                <w:sz w:val="28"/>
                <w:szCs w:val="28"/>
                <w:lang w:eastAsia="ru-RU"/>
              </w:rPr>
            </w:pPr>
          </w:p>
        </w:tc>
      </w:tr>
      <w:tr w:rsidR="005A29EE" w:rsidRPr="00475D61" w:rsidTr="00387CDF">
        <w:trPr>
          <w:gridAfter w:val="1"/>
          <w:wAfter w:w="80" w:type="dxa"/>
          <w:trHeight w:val="80"/>
        </w:trPr>
        <w:tc>
          <w:tcPr>
            <w:tcW w:w="3970" w:type="dxa"/>
            <w:tcBorders>
              <w:left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Оформление папки</w:t>
            </w:r>
            <w:r w:rsidRPr="00475D61">
              <w:rPr>
                <w:rFonts w:ascii="Times New Roman" w:hAnsi="Times New Roman" w:cs="Times New Roman"/>
                <w:sz w:val="28"/>
                <w:szCs w:val="28"/>
                <w:lang w:eastAsia="ru-RU"/>
              </w:rPr>
              <w:softHyphen/>
              <w:t xml:space="preserve"> передвижки “Правила дорожные детям знать положено”</w:t>
            </w:r>
          </w:p>
        </w:tc>
        <w:tc>
          <w:tcPr>
            <w:tcW w:w="80"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Ноябрь</w:t>
            </w:r>
          </w:p>
        </w:tc>
        <w:tc>
          <w:tcPr>
            <w:tcW w:w="75" w:type="dxa"/>
            <w:tcBorders>
              <w:left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воспитатели</w:t>
            </w:r>
          </w:p>
        </w:tc>
      </w:tr>
      <w:tr w:rsidR="005A29EE" w:rsidRPr="00475D61" w:rsidTr="00387CDF">
        <w:trPr>
          <w:gridAfter w:val="1"/>
          <w:wAfter w:w="80" w:type="dxa"/>
        </w:trPr>
        <w:tc>
          <w:tcPr>
            <w:tcW w:w="3970" w:type="dxa"/>
            <w:tcBorders>
              <w:left w:val="single" w:sz="4" w:space="0" w:color="auto"/>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Участие родителей в подготовке и проведении занятий по правилам дорожного движения</w:t>
            </w:r>
          </w:p>
        </w:tc>
        <w:tc>
          <w:tcPr>
            <w:tcW w:w="80"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2755" w:type="dxa"/>
            <w:gridSpan w:val="3"/>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раз в квартал</w:t>
            </w:r>
          </w:p>
        </w:tc>
        <w:tc>
          <w:tcPr>
            <w:tcW w:w="75" w:type="dxa"/>
            <w:tcBorders>
              <w:left w:val="single" w:sz="4" w:space="0" w:color="auto"/>
              <w:bottom w:val="single" w:sz="4" w:space="0" w:color="auto"/>
            </w:tcBorders>
          </w:tcPr>
          <w:p w:rsidR="005A29EE" w:rsidRPr="00475D61" w:rsidRDefault="005A29EE" w:rsidP="00387CDF">
            <w:pPr>
              <w:pStyle w:val="ae"/>
              <w:rPr>
                <w:rFonts w:ascii="Times New Roman" w:hAnsi="Times New Roman" w:cs="Times New Roman"/>
                <w:sz w:val="28"/>
                <w:szCs w:val="28"/>
                <w:lang w:eastAsia="ru-RU"/>
              </w:rPr>
            </w:pPr>
          </w:p>
        </w:tc>
        <w:tc>
          <w:tcPr>
            <w:tcW w:w="3468" w:type="dxa"/>
            <w:gridSpan w:val="2"/>
            <w:tcBorders>
              <w:bottom w:val="single" w:sz="4" w:space="0" w:color="auto"/>
              <w:right w:val="single" w:sz="4" w:space="0" w:color="auto"/>
            </w:tcBorders>
          </w:tcPr>
          <w:p w:rsidR="005A29EE" w:rsidRPr="00475D61" w:rsidRDefault="005A29EE" w:rsidP="00387CDF">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Заведующий</w:t>
            </w:r>
          </w:p>
          <w:p w:rsidR="005A29EE" w:rsidRPr="00475D61" w:rsidRDefault="005A29EE" w:rsidP="00387CDF">
            <w:pPr>
              <w:pStyle w:val="ae"/>
              <w:rPr>
                <w:rFonts w:ascii="Times New Roman" w:hAnsi="Times New Roman" w:cs="Times New Roman"/>
                <w:sz w:val="28"/>
                <w:szCs w:val="28"/>
                <w:lang w:eastAsia="ru-RU"/>
              </w:rPr>
            </w:pPr>
          </w:p>
        </w:tc>
      </w:tr>
    </w:tbl>
    <w:p w:rsidR="005A29EE" w:rsidRPr="00475D61" w:rsidRDefault="005A29EE" w:rsidP="005A29EE">
      <w:pPr>
        <w:pStyle w:val="ae"/>
        <w:rPr>
          <w:rFonts w:ascii="Times New Roman" w:hAnsi="Times New Roman" w:cs="Times New Roman"/>
          <w:b/>
          <w:i/>
          <w:sz w:val="28"/>
          <w:szCs w:val="28"/>
          <w:lang w:eastAsia="ru-RU"/>
        </w:rPr>
      </w:pPr>
    </w:p>
    <w:p w:rsidR="005A29EE" w:rsidRPr="00475D61" w:rsidRDefault="005A29EE" w:rsidP="005A29EE">
      <w:pPr>
        <w:pStyle w:val="ae"/>
        <w:rPr>
          <w:rFonts w:ascii="Times New Roman" w:hAnsi="Times New Roman" w:cs="Times New Roman"/>
          <w:b/>
          <w:i/>
          <w:sz w:val="28"/>
          <w:szCs w:val="28"/>
          <w:lang w:eastAsia="ru-RU"/>
        </w:rPr>
      </w:pPr>
      <w:r w:rsidRPr="00475D61">
        <w:rPr>
          <w:rFonts w:ascii="Times New Roman" w:hAnsi="Times New Roman" w:cs="Times New Roman"/>
          <w:b/>
          <w:i/>
          <w:sz w:val="28"/>
          <w:szCs w:val="28"/>
          <w:lang w:eastAsia="ru-RU"/>
        </w:rPr>
        <w:lastRenderedPageBreak/>
        <w:t xml:space="preserve">                                                                    </w:t>
      </w:r>
      <w:r>
        <w:rPr>
          <w:rFonts w:ascii="Times New Roman" w:hAnsi="Times New Roman" w:cs="Times New Roman"/>
          <w:b/>
          <w:i/>
          <w:sz w:val="28"/>
          <w:szCs w:val="28"/>
          <w:lang w:eastAsia="ru-RU"/>
        </w:rPr>
        <w:t xml:space="preserve">                               </w:t>
      </w:r>
    </w:p>
    <w:p w:rsidR="005A29EE" w:rsidRPr="00475D61" w:rsidRDefault="005A29EE" w:rsidP="005A29EE">
      <w:pPr>
        <w:pStyle w:val="ae"/>
        <w:jc w:val="right"/>
        <w:rPr>
          <w:rFonts w:ascii="Times New Roman" w:hAnsi="Times New Roman" w:cs="Times New Roman"/>
          <w:sz w:val="28"/>
          <w:szCs w:val="28"/>
          <w:lang w:eastAsia="ru-RU"/>
        </w:rPr>
      </w:pPr>
      <w:r w:rsidRPr="00475D61">
        <w:rPr>
          <w:rFonts w:ascii="Times New Roman" w:hAnsi="Times New Roman" w:cs="Times New Roman"/>
          <w:sz w:val="28"/>
          <w:szCs w:val="28"/>
          <w:lang w:eastAsia="ru-RU"/>
        </w:rPr>
        <w:t>Приложение 3</w:t>
      </w:r>
    </w:p>
    <w:p w:rsidR="005A29EE" w:rsidRPr="00475D61" w:rsidRDefault="005A29EE" w:rsidP="005A29EE">
      <w:pPr>
        <w:pStyle w:val="ae"/>
        <w:jc w:val="center"/>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t>ИНСТРУКЦИЯ ДЛЯ ВОСПИТАТЕЛЕЙ ПО ПРЕДУПРЕЖДЕНИЮ ДЕТСКОГО ДОРОЖНО - ТРАНСПОРТНОГО ТРАВМАТИЗМА</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Правила, изложенные в данной инструкции, предлагаются к обязательному исполнению</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Дети очень любознательны, в пути они могут увлечься чем-нибудь, отстать или уклониться в сторону. Поэтому группу детей всегда должны сопровождать двое взрослых: один идет впереди, другой - сзади.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Переходить через улицу надо не спеша, спокойным ровным шагом.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Каждый воспитатель должен хорошо знать правила дорожного движения, чтобы со знанием преподать их детям.</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sz w:val="28"/>
          <w:szCs w:val="28"/>
          <w:lang w:eastAsia="ru-RU"/>
        </w:rPr>
        <w:t>Приложение 4</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t>Просвещение родителей по вопросам обучения детей правилам дорожного движения</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Организуя столь важную работу по профилактике детского дорожно-</w:t>
      </w:r>
      <w:r w:rsidRPr="00475D61">
        <w:rPr>
          <w:rFonts w:ascii="Times New Roman" w:hAnsi="Times New Roman" w:cs="Times New Roman"/>
          <w:sz w:val="28"/>
          <w:szCs w:val="28"/>
          <w:lang w:eastAsia="ru-RU"/>
        </w:rPr>
        <w:softHyphen/>
        <w:t>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w:t>
      </w:r>
      <w:r w:rsidRPr="00475D61">
        <w:rPr>
          <w:rFonts w:ascii="Times New Roman" w:hAnsi="Times New Roman" w:cs="Times New Roman"/>
          <w:sz w:val="28"/>
          <w:szCs w:val="28"/>
          <w:lang w:eastAsia="ru-RU"/>
        </w:rPr>
        <w:lastRenderedPageBreak/>
        <w:t>полосками или специальными отражателями. Современная детская одежда (курт</w:t>
      </w:r>
      <w:r w:rsidRPr="00475D61">
        <w:rPr>
          <w:rFonts w:ascii="Times New Roman" w:hAnsi="Times New Roman" w:cs="Times New Roman"/>
          <w:sz w:val="28"/>
          <w:szCs w:val="28"/>
          <w:lang w:eastAsia="ru-RU"/>
        </w:rPr>
        <w:softHyphen/>
        <w:t>ки, комбинезоны) обычно уже имеет нашивки</w:t>
      </w:r>
      <w:r w:rsidRPr="00475D61">
        <w:rPr>
          <w:rFonts w:ascii="Times New Roman" w:hAnsi="Times New Roman" w:cs="Times New Roman"/>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Как подготовить ребенка к нестандартным ситуациям? Во-</w:t>
      </w:r>
      <w:r w:rsidRPr="00475D61">
        <w:rPr>
          <w:rFonts w:ascii="Times New Roman" w:hAnsi="Times New Roman" w:cs="Times New Roman"/>
          <w:sz w:val="28"/>
          <w:szCs w:val="28"/>
          <w:lang w:eastAsia="ru-RU"/>
        </w:rPr>
        <w:softHyphen/>
        <w:t>первых, разбирать и оценивать множество реальных ситуаций во время прогулок. Во</w:t>
      </w:r>
      <w:r w:rsidRPr="00475D61">
        <w:rPr>
          <w:rFonts w:ascii="Times New Roman" w:hAnsi="Times New Roman" w:cs="Times New Roman"/>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475D61">
        <w:rPr>
          <w:rFonts w:ascii="Times New Roman" w:hAnsi="Times New Roman" w:cs="Times New Roman"/>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Следует разъяснять детям, что машина, даже припаркованная, может в любой момент двинуться с места, неожиданно выехать из-</w:t>
      </w:r>
      <w:r w:rsidRPr="00475D61">
        <w:rPr>
          <w:rFonts w:ascii="Times New Roman" w:hAnsi="Times New Roman" w:cs="Times New Roman"/>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Нельзя разрешать детям играть самостоятельно на улице где</w:t>
      </w:r>
      <w:r w:rsidRPr="00475D61">
        <w:rPr>
          <w:rFonts w:ascii="Times New Roman" w:hAnsi="Times New Roman" w:cs="Times New Roman"/>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5A29EE" w:rsidRPr="0066242D" w:rsidRDefault="005A29EE" w:rsidP="005A29EE">
      <w:pPr>
        <w:rPr>
          <w:rFonts w:ascii="Times New Roman" w:hAnsi="Times New Roman" w:cs="Times New Roman"/>
          <w:sz w:val="28"/>
          <w:szCs w:val="28"/>
        </w:rPr>
      </w:pPr>
      <w:r w:rsidRPr="0066242D">
        <w:rPr>
          <w:rFonts w:ascii="Times New Roman" w:hAnsi="Times New Roman" w:cs="Times New Roman"/>
          <w:sz w:val="28"/>
          <w:szCs w:val="28"/>
        </w:rPr>
        <w:t xml:space="preserve">   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66242D">
        <w:rPr>
          <w:rFonts w:ascii="Times New Roman" w:hAnsi="Times New Roman" w:cs="Times New Roman"/>
          <w:sz w:val="28"/>
          <w:szCs w:val="28"/>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66242D">
        <w:rPr>
          <w:rFonts w:ascii="Times New Roman" w:hAnsi="Times New Roman" w:cs="Times New Roman"/>
          <w:sz w:val="28"/>
          <w:szCs w:val="28"/>
        </w:rPr>
        <w:t xml:space="preserve"> </w:t>
      </w:r>
      <w:proofErr w:type="gramStart"/>
      <w:r w:rsidRPr="0066242D">
        <w:rPr>
          <w:rFonts w:ascii="Times New Roman" w:hAnsi="Times New Roman" w:cs="Times New Roman"/>
          <w:sz w:val="28"/>
          <w:szCs w:val="28"/>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66242D">
        <w:rPr>
          <w:rFonts w:ascii="Times New Roman" w:hAnsi="Times New Roman" w:cs="Times New Roman"/>
          <w:sz w:val="28"/>
          <w:szCs w:val="28"/>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5A29EE" w:rsidRPr="0066242D" w:rsidRDefault="005A29EE" w:rsidP="005A29EE">
      <w:pPr>
        <w:rPr>
          <w:rFonts w:ascii="Times New Roman" w:hAnsi="Times New Roman" w:cs="Times New Roman"/>
          <w:sz w:val="28"/>
          <w:szCs w:val="28"/>
        </w:rPr>
      </w:pPr>
      <w:r w:rsidRPr="0066242D">
        <w:rPr>
          <w:rFonts w:ascii="Times New Roman" w:hAnsi="Times New Roman" w:cs="Times New Roman"/>
          <w:sz w:val="28"/>
          <w:szCs w:val="28"/>
        </w:rPr>
        <w:t xml:space="preserve"> 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w:t>
      </w:r>
      <w:r w:rsidRPr="0066242D">
        <w:rPr>
          <w:rFonts w:ascii="Times New Roman" w:hAnsi="Times New Roman" w:cs="Times New Roman"/>
          <w:sz w:val="28"/>
          <w:szCs w:val="28"/>
        </w:rPr>
        <w:lastRenderedPageBreak/>
        <w:t>воспринимают его как трагедию. Для ребенка это часто та ситуация, в которой он вынужден проя</w:t>
      </w:r>
      <w:r w:rsidRPr="0066242D">
        <w:rPr>
          <w:rFonts w:ascii="Times New Roman" w:hAnsi="Times New Roman" w:cs="Times New Roman"/>
          <w:sz w:val="28"/>
          <w:szCs w:val="28"/>
        </w:rPr>
        <w:softHyphen/>
        <w:t xml:space="preserve">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w:t>
      </w:r>
      <w:proofErr w:type="gramStart"/>
      <w:r w:rsidRPr="0066242D">
        <w:rPr>
          <w:rFonts w:ascii="Times New Roman" w:hAnsi="Times New Roman" w:cs="Times New Roman"/>
          <w:sz w:val="28"/>
          <w:szCs w:val="28"/>
        </w:rPr>
        <w:t>растеряется</w:t>
      </w:r>
      <w:proofErr w:type="gramEnd"/>
      <w:r w:rsidRPr="0066242D">
        <w:rPr>
          <w:rFonts w:ascii="Times New Roman" w:hAnsi="Times New Roman" w:cs="Times New Roman"/>
          <w:sz w:val="28"/>
          <w:szCs w:val="28"/>
        </w:rPr>
        <w:t xml:space="preserve">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w:t>
      </w:r>
      <w:r w:rsidRPr="0066242D">
        <w:rPr>
          <w:rFonts w:ascii="Times New Roman" w:hAnsi="Times New Roman" w:cs="Times New Roman"/>
          <w:sz w:val="28"/>
          <w:szCs w:val="28"/>
        </w:rPr>
        <w:softHyphen/>
        <w:t>-нибудь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w:t>
      </w:r>
      <w:r w:rsidRPr="0066242D">
        <w:rPr>
          <w:rFonts w:ascii="Times New Roman" w:hAnsi="Times New Roman" w:cs="Times New Roman"/>
          <w:sz w:val="28"/>
          <w:szCs w:val="28"/>
        </w:rPr>
        <w:softHyphen/>
        <w:t>нибудь пожилым людям или продавцу в магазине.</w:t>
      </w:r>
    </w:p>
    <w:p w:rsidR="005A29EE" w:rsidRPr="0066242D" w:rsidRDefault="005A29EE" w:rsidP="005A29EE">
      <w:pPr>
        <w:rPr>
          <w:rFonts w:ascii="Times New Roman" w:hAnsi="Times New Roman" w:cs="Times New Roman"/>
          <w:sz w:val="28"/>
          <w:szCs w:val="28"/>
        </w:rPr>
      </w:pPr>
      <w:r w:rsidRPr="0066242D">
        <w:rPr>
          <w:rFonts w:ascii="Times New Roman" w:hAnsi="Times New Roman" w:cs="Times New Roman"/>
          <w:sz w:val="28"/>
          <w:szCs w:val="28"/>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66242D" w:rsidRDefault="005A29EE" w:rsidP="005A29EE">
      <w:pPr>
        <w:rPr>
          <w:rFonts w:ascii="Times New Roman" w:hAnsi="Times New Roman" w:cs="Times New Roman"/>
          <w:sz w:val="28"/>
          <w:szCs w:val="28"/>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b/>
          <w:sz w:val="28"/>
          <w:szCs w:val="28"/>
          <w:lang w:eastAsia="ru-RU"/>
        </w:rPr>
      </w:pPr>
    </w:p>
    <w:p w:rsidR="005A29EE" w:rsidRPr="00475D61"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Default="005A29EE" w:rsidP="005A29EE">
      <w:pPr>
        <w:pStyle w:val="ae"/>
        <w:rPr>
          <w:rFonts w:ascii="Times New Roman" w:hAnsi="Times New Roman" w:cs="Times New Roman"/>
          <w:b/>
          <w:sz w:val="28"/>
          <w:szCs w:val="28"/>
          <w:lang w:eastAsia="ru-RU"/>
        </w:rPr>
      </w:pPr>
    </w:p>
    <w:p w:rsidR="005A29EE" w:rsidRPr="00475D61" w:rsidRDefault="005A29EE" w:rsidP="005A29EE">
      <w:pPr>
        <w:pStyle w:val="ae"/>
        <w:rPr>
          <w:rFonts w:ascii="Times New Roman" w:hAnsi="Times New Roman" w:cs="Times New Roman"/>
          <w:b/>
          <w:sz w:val="28"/>
          <w:szCs w:val="28"/>
          <w:lang w:eastAsia="ru-RU"/>
        </w:rPr>
      </w:pP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lastRenderedPageBreak/>
        <w:t>Анкета для родителей «Я и мой ребенок на улицах»</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Уважаемые родители! Просим вас ответить на вопросы нашей анкеты. Анкета поможет узнать, могут ли ваши дети </w:t>
      </w:r>
      <w:proofErr w:type="gramStart"/>
      <w:r w:rsidRPr="00475D61">
        <w:rPr>
          <w:rFonts w:ascii="Times New Roman" w:hAnsi="Times New Roman" w:cs="Times New Roman"/>
          <w:sz w:val="28"/>
          <w:szCs w:val="28"/>
          <w:lang w:eastAsia="ru-RU"/>
        </w:rPr>
        <w:t>ориентироваться на улицах города</w:t>
      </w:r>
      <w:proofErr w:type="gramEnd"/>
      <w:r w:rsidRPr="00475D61">
        <w:rPr>
          <w:rFonts w:ascii="Times New Roman" w:hAnsi="Times New Roman" w:cs="Times New Roman"/>
          <w:sz w:val="28"/>
          <w:szCs w:val="28"/>
          <w:lang w:eastAsia="ru-RU"/>
        </w:rPr>
        <w:t xml:space="preserve"> и знакомы ли они с правилами дорожного движения.</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Ваш ребенок знает:</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1. название города, в котором живет; свой домашний адрес: название улицы, номер дома, номер телефона;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2. название улицы, номер дома, телефона;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свой домашний адрес не полностью.</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Вы с ребенком добираетесь домой из детского сада:</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1. пешком;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2. на транспорте.</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Если вам приходится идти пешком, то Вы с ребенком:</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переходите дорогу всегда только по пешеходной дорожке, ориентируясь на зеленый сигнал светофора;</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2. переходите дорогу по пешеходной дорожке, если нет машин, и не смотрите на сигналы светофора;</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3. переходите дорогу там, где вам кажется удобным.</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Различает ли Ваш ребенок сигналы транспортного и пешеходного светофоров?</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Мой ребенок стоит на месте, если горит красный сигнал пешеходного светофора и зеленый сигнал для машин.</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2. Мой ребенок путает сигналы транспортного и пешеходного светофора, часто ошибается, выбирая момент для перехода улицы.</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3. Мой ребенок не знает, что существуют пешеходный и транспортный светофоры, и ориентируется только на мое поведение.</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Знает ли Ваш ребенок знаки дорожного движения и может ли рассказать, что они обозначают?</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1. Да.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2. Нет.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Затрудняюсь ответить</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b/>
          <w:sz w:val="28"/>
          <w:szCs w:val="28"/>
          <w:u w:val="single"/>
          <w:lang w:eastAsia="ru-RU"/>
        </w:rPr>
        <w:t>Когда Вы в последний раз показывали ребенку знаки дорожного движения и рассказывали, что они обозначаю</w:t>
      </w:r>
      <w:proofErr w:type="gramStart"/>
      <w:r w:rsidRPr="00475D61">
        <w:rPr>
          <w:rFonts w:ascii="Times New Roman" w:hAnsi="Times New Roman" w:cs="Times New Roman"/>
          <w:sz w:val="28"/>
          <w:szCs w:val="28"/>
          <w:lang w:eastAsia="ru-RU"/>
        </w:rPr>
        <w:t>1</w:t>
      </w:r>
      <w:proofErr w:type="gramEnd"/>
      <w:r w:rsidRPr="00475D61">
        <w:rPr>
          <w:rFonts w:ascii="Times New Roman" w:hAnsi="Times New Roman" w:cs="Times New Roman"/>
          <w:sz w:val="28"/>
          <w:szCs w:val="28"/>
          <w:lang w:eastAsia="ru-RU"/>
        </w:rPr>
        <w:t xml:space="preserve">.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Я делаю это постоянно, когда приходится пользоваться транспортом, переходить дорогу.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2. Я делал это достаточно давно.</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3. Не помню.</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u w:val="single"/>
          <w:lang w:eastAsia="ru-RU"/>
        </w:rPr>
        <w:t>Какие виды городского транспорта знает Ваш ребенок?</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Автобус; 2. троллейбус; 3.трамвай; 4. такси; 5. метро.</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t>Как Ваш ребенок ведет себя в городском транспорте?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1. Мой ребенок спокойно стоит на остановке; садится вместе </w:t>
      </w:r>
      <w:proofErr w:type="gramStart"/>
      <w:r w:rsidRPr="00475D61">
        <w:rPr>
          <w:rFonts w:ascii="Times New Roman" w:hAnsi="Times New Roman" w:cs="Times New Roman"/>
          <w:sz w:val="28"/>
          <w:szCs w:val="28"/>
          <w:lang w:eastAsia="ru-RU"/>
        </w:rPr>
        <w:t>со</w:t>
      </w:r>
      <w:proofErr w:type="gramEnd"/>
      <w:r w:rsidRPr="00475D61">
        <w:rPr>
          <w:rFonts w:ascii="Times New Roman" w:hAnsi="Times New Roman" w:cs="Times New Roman"/>
          <w:sz w:val="28"/>
          <w:szCs w:val="28"/>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2. Мой ребенок бегает и прыгает на остановке; садится в любую дверь, не ориентируясь на взрослого; пробирается </w:t>
      </w:r>
      <w:proofErr w:type="gramStart"/>
      <w:r w:rsidRPr="00475D61">
        <w:rPr>
          <w:rFonts w:ascii="Times New Roman" w:hAnsi="Times New Roman" w:cs="Times New Roman"/>
          <w:sz w:val="28"/>
          <w:szCs w:val="28"/>
          <w:lang w:eastAsia="ru-RU"/>
        </w:rPr>
        <w:t>побыстрее</w:t>
      </w:r>
      <w:proofErr w:type="gramEnd"/>
      <w:r w:rsidRPr="00475D61">
        <w:rPr>
          <w:rFonts w:ascii="Times New Roman" w:hAnsi="Times New Roman" w:cs="Times New Roman"/>
          <w:sz w:val="28"/>
          <w:szCs w:val="28"/>
          <w:lang w:eastAsia="ru-RU"/>
        </w:rPr>
        <w:t xml:space="preserve"> к свободному месту, расталкивая других пассажиров; громко разговаривает в салоне транспорта.</w:t>
      </w:r>
    </w:p>
    <w:p w:rsidR="005A29EE" w:rsidRPr="00475D61" w:rsidRDefault="005A29EE" w:rsidP="005A29EE">
      <w:pPr>
        <w:pStyle w:val="ae"/>
        <w:rPr>
          <w:rFonts w:ascii="Times New Roman" w:hAnsi="Times New Roman" w:cs="Times New Roman"/>
          <w:b/>
          <w:sz w:val="28"/>
          <w:szCs w:val="28"/>
          <w:lang w:eastAsia="ru-RU"/>
        </w:rPr>
      </w:pPr>
      <w:r w:rsidRPr="00475D61">
        <w:rPr>
          <w:rFonts w:ascii="Times New Roman" w:hAnsi="Times New Roman" w:cs="Times New Roman"/>
          <w:b/>
          <w:sz w:val="28"/>
          <w:szCs w:val="28"/>
          <w:lang w:eastAsia="ru-RU"/>
        </w:rPr>
        <w:t>Знает ли Ваш ребенок основные дорожные знаки?</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lastRenderedPageBreak/>
        <w:t xml:space="preserve">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Нет. У меня нет времени специально заниматься с ребенком изучением правил безопасного поведения на улице и в транспорте.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Считаете ли Вы, что усилия педагогов дошкольного учреждения по ознакомлению детей с правилами безопасного поведения на улице: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1. будут эффективны только при поддержке с Вашей стороны;</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2. будут эффективны без всякой поддержки с Вашей стороны; </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3. неэффективны, так как научить безопасному поведению на улице могут только родители.</w:t>
      </w: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b/>
          <w:sz w:val="28"/>
          <w:szCs w:val="28"/>
          <w:lang w:eastAsia="ru-RU"/>
        </w:rPr>
        <w:t>«Минутка» в детском саду по БДД</w:t>
      </w:r>
      <w:r w:rsidRPr="00475D61">
        <w:rPr>
          <w:rFonts w:ascii="Times New Roman" w:hAnsi="Times New Roman" w:cs="Times New Roman"/>
          <w:sz w:val="28"/>
          <w:szCs w:val="28"/>
          <w:lang w:eastAsia="ru-RU"/>
        </w:rPr>
        <w:t>.</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Все мы – педагоги, родители – пытаемся ответить на вопрос: « Как обеспечить безопасность и здоровый образ жизни нашим детям?»</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Ребенок каждый день попадает в различные жизненные ситуации, в которых он может просто растеряться. Тем более что в детях «сидит» целый «букет» опасных привычек, хотя и естественных в быту – «бытовых». </w:t>
      </w:r>
      <w:proofErr w:type="gramStart"/>
      <w:r w:rsidRPr="00475D61">
        <w:rPr>
          <w:rFonts w:ascii="Times New Roman" w:hAnsi="Times New Roman" w:cs="Times New Roman"/>
          <w:sz w:val="28"/>
          <w:szCs w:val="28"/>
          <w:lang w:eastAsia="ru-RU"/>
        </w:rPr>
        <w:t xml:space="preserve">Например: отступать назад; не глядя – пятиться; бросаться за мячом, собакой, бегущим приятелем, забыв посмотреть по сторонам; гладить собаку, кошку; брать незнакомые предметы или знакомые, но чужие; выбегать из-за кустов, углов домов; играть со спичками, электропроводами; разговаривать с незнакомыми людьми на улице </w:t>
      </w:r>
      <w:proofErr w:type="gramEnd"/>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и т.п. А если этот букет дополняет отрицательный пример взрослых – родителей, которые, например, знают, как переходить улицу, но идут не по переходу, а как удобнее, быстрее, ведя за руку малыша. И не удивительно, что много детей погибает на улицах города или во время пожара, становятся жертвами преступников.</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Нужно дать не только детям, но и взрослым – родителям необходимую сумму знаний об общепринятых человеком нормах поведения; научить как правильно, осознанно действовать в той или иной ситуации. Помочь дошкольникам и объяснить родителям, как овладеть элементарными навыками поведения дома, на улице, в общественных местах; развить у детей самостоятельность, умение анализировать свое и чужое поведение.</w:t>
      </w:r>
    </w:p>
    <w:p w:rsidR="005A29EE" w:rsidRPr="00475D61" w:rsidRDefault="005A29EE" w:rsidP="005A29EE">
      <w:pPr>
        <w:pStyle w:val="ae"/>
        <w:rPr>
          <w:rFonts w:ascii="Times New Roman" w:hAnsi="Times New Roman" w:cs="Times New Roman"/>
          <w:sz w:val="28"/>
          <w:szCs w:val="28"/>
          <w:lang w:eastAsia="ru-RU"/>
        </w:rPr>
      </w:pPr>
      <w:r w:rsidRPr="00475D61">
        <w:rPr>
          <w:rFonts w:ascii="Times New Roman" w:hAnsi="Times New Roman" w:cs="Times New Roman"/>
          <w:sz w:val="28"/>
          <w:szCs w:val="28"/>
          <w:lang w:eastAsia="ru-RU"/>
        </w:rPr>
        <w:t xml:space="preserve">  Одной из форм обучения детей и родителей в детском саду и стала « Минутка» в детском саду». Почему «минутка»? Потому что родитель может ознакомиться с её содержанием, в то время когда ребёнок одевается, и поговорить на данную тему по дороге домой. А так как тема «минутки» совпадает с тем, о чём говорилось в группе, то данная информация закрепляется. В «минутках» обращается внимание ребенка на разные поучительные моменты бытовых или дорожных ситуаций. Родители совместно с детьми наблюдают за дорожным движением, поведением детей и взрослых на улице, дома, в гостях, учатся замечать и предвидеть скрытую опасность или ошибки в поведении. </w:t>
      </w:r>
    </w:p>
    <w:p w:rsidR="005A29EE" w:rsidRPr="00475D61" w:rsidRDefault="005A29EE" w:rsidP="005A29EE">
      <w:pPr>
        <w:pStyle w:val="ae"/>
        <w:rPr>
          <w:rFonts w:ascii="Times New Roman" w:hAnsi="Times New Roman" w:cs="Times New Roman"/>
          <w:b/>
          <w:i/>
          <w:sz w:val="28"/>
          <w:szCs w:val="28"/>
          <w:lang w:eastAsia="ru-RU"/>
        </w:rPr>
      </w:pPr>
    </w:p>
    <w:p w:rsidR="005A29EE" w:rsidRPr="00475D61" w:rsidRDefault="005A29EE" w:rsidP="005A29EE">
      <w:pPr>
        <w:pStyle w:val="ae"/>
        <w:rPr>
          <w:rFonts w:ascii="Times New Roman" w:hAnsi="Times New Roman" w:cs="Times New Roman"/>
          <w:sz w:val="28"/>
          <w:szCs w:val="28"/>
        </w:rPr>
      </w:pPr>
    </w:p>
    <w:p w:rsidR="00607B34" w:rsidRPr="005A29EE" w:rsidRDefault="00607B34" w:rsidP="005A29EE"/>
    <w:sectPr w:rsidR="00607B34" w:rsidRPr="005A29EE" w:rsidSect="00362494">
      <w:pgSz w:w="11906" w:h="16838"/>
      <w:pgMar w:top="426" w:right="849" w:bottom="28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FE3" w:rsidRDefault="00924FE3" w:rsidP="008559CC">
      <w:r>
        <w:separator/>
      </w:r>
    </w:p>
  </w:endnote>
  <w:endnote w:type="continuationSeparator" w:id="0">
    <w:p w:rsidR="00924FE3" w:rsidRDefault="00924FE3" w:rsidP="00855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FE3" w:rsidRDefault="00924FE3" w:rsidP="008559CC">
      <w:r>
        <w:separator/>
      </w:r>
    </w:p>
  </w:footnote>
  <w:footnote w:type="continuationSeparator" w:id="0">
    <w:p w:rsidR="00924FE3" w:rsidRDefault="00924FE3" w:rsidP="008559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6">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65C86DCA"/>
    <w:multiLevelType w:val="multilevel"/>
    <w:tmpl w:val="5B540948"/>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1">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7">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8">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9">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0"/>
  </w:num>
  <w:num w:numId="2">
    <w:abstractNumId w:val="15"/>
  </w:num>
  <w:num w:numId="3">
    <w:abstractNumId w:val="1"/>
  </w:num>
  <w:num w:numId="4">
    <w:abstractNumId w:val="32"/>
  </w:num>
  <w:num w:numId="5">
    <w:abstractNumId w:val="22"/>
  </w:num>
  <w:num w:numId="6">
    <w:abstractNumId w:val="27"/>
  </w:num>
  <w:num w:numId="7">
    <w:abstractNumId w:val="26"/>
  </w:num>
  <w:num w:numId="8">
    <w:abstractNumId w:val="43"/>
  </w:num>
  <w:num w:numId="9">
    <w:abstractNumId w:val="44"/>
  </w:num>
  <w:num w:numId="10">
    <w:abstractNumId w:val="33"/>
  </w:num>
  <w:num w:numId="11">
    <w:abstractNumId w:val="5"/>
  </w:num>
  <w:num w:numId="12">
    <w:abstractNumId w:val="0"/>
  </w:num>
  <w:num w:numId="13">
    <w:abstractNumId w:val="50"/>
  </w:num>
  <w:num w:numId="14">
    <w:abstractNumId w:val="47"/>
  </w:num>
  <w:num w:numId="15">
    <w:abstractNumId w:val="17"/>
  </w:num>
  <w:num w:numId="16">
    <w:abstractNumId w:val="25"/>
  </w:num>
  <w:num w:numId="17">
    <w:abstractNumId w:val="37"/>
  </w:num>
  <w:num w:numId="18">
    <w:abstractNumId w:val="13"/>
  </w:num>
  <w:num w:numId="19">
    <w:abstractNumId w:val="4"/>
  </w:num>
  <w:num w:numId="20">
    <w:abstractNumId w:val="14"/>
  </w:num>
  <w:num w:numId="21">
    <w:abstractNumId w:val="51"/>
  </w:num>
  <w:num w:numId="22">
    <w:abstractNumId w:val="46"/>
  </w:num>
  <w:num w:numId="23">
    <w:abstractNumId w:val="31"/>
  </w:num>
  <w:num w:numId="24">
    <w:abstractNumId w:val="10"/>
  </w:num>
  <w:num w:numId="25">
    <w:abstractNumId w:val="7"/>
  </w:num>
  <w:num w:numId="26">
    <w:abstractNumId w:val="8"/>
  </w:num>
  <w:num w:numId="27">
    <w:abstractNumId w:val="39"/>
  </w:num>
  <w:num w:numId="28">
    <w:abstractNumId w:val="30"/>
  </w:num>
  <w:num w:numId="29">
    <w:abstractNumId w:val="16"/>
  </w:num>
  <w:num w:numId="30">
    <w:abstractNumId w:val="38"/>
  </w:num>
  <w:num w:numId="31">
    <w:abstractNumId w:val="6"/>
  </w:num>
  <w:num w:numId="32">
    <w:abstractNumId w:val="12"/>
  </w:num>
  <w:num w:numId="33">
    <w:abstractNumId w:val="41"/>
  </w:num>
  <w:num w:numId="34">
    <w:abstractNumId w:val="23"/>
  </w:num>
  <w:num w:numId="35">
    <w:abstractNumId w:val="49"/>
  </w:num>
  <w:num w:numId="36">
    <w:abstractNumId w:val="34"/>
  </w:num>
  <w:num w:numId="37">
    <w:abstractNumId w:val="20"/>
  </w:num>
  <w:num w:numId="38">
    <w:abstractNumId w:val="42"/>
  </w:num>
  <w:num w:numId="39">
    <w:abstractNumId w:val="45"/>
  </w:num>
  <w:num w:numId="40">
    <w:abstractNumId w:val="18"/>
  </w:num>
  <w:num w:numId="41">
    <w:abstractNumId w:val="21"/>
  </w:num>
  <w:num w:numId="42">
    <w:abstractNumId w:val="28"/>
  </w:num>
  <w:num w:numId="43">
    <w:abstractNumId w:val="35"/>
  </w:num>
  <w:num w:numId="44">
    <w:abstractNumId w:val="36"/>
  </w:num>
  <w:num w:numId="45">
    <w:abstractNumId w:val="9"/>
  </w:num>
  <w:num w:numId="46">
    <w:abstractNumId w:val="2"/>
  </w:num>
  <w:num w:numId="47">
    <w:abstractNumId w:val="11"/>
  </w:num>
  <w:num w:numId="48">
    <w:abstractNumId w:val="19"/>
  </w:num>
  <w:num w:numId="49">
    <w:abstractNumId w:val="29"/>
  </w:num>
  <w:num w:numId="50">
    <w:abstractNumId w:val="3"/>
  </w:num>
  <w:num w:numId="51">
    <w:abstractNumId w:val="24"/>
  </w:num>
  <w:num w:numId="52">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27795B"/>
    <w:rsid w:val="00032719"/>
    <w:rsid w:val="00044B35"/>
    <w:rsid w:val="00077433"/>
    <w:rsid w:val="000B4EC0"/>
    <w:rsid w:val="000B748B"/>
    <w:rsid w:val="000F518A"/>
    <w:rsid w:val="00100540"/>
    <w:rsid w:val="00112DE7"/>
    <w:rsid w:val="001160FA"/>
    <w:rsid w:val="00130A98"/>
    <w:rsid w:val="001C2F21"/>
    <w:rsid w:val="001F74D7"/>
    <w:rsid w:val="00236672"/>
    <w:rsid w:val="0027795B"/>
    <w:rsid w:val="002840E0"/>
    <w:rsid w:val="002A2B4F"/>
    <w:rsid w:val="002A5C9F"/>
    <w:rsid w:val="002B7C83"/>
    <w:rsid w:val="002D558A"/>
    <w:rsid w:val="002D5E27"/>
    <w:rsid w:val="002E0861"/>
    <w:rsid w:val="002E2372"/>
    <w:rsid w:val="002E6077"/>
    <w:rsid w:val="00312CD8"/>
    <w:rsid w:val="00312E0A"/>
    <w:rsid w:val="00336760"/>
    <w:rsid w:val="00357CC8"/>
    <w:rsid w:val="00361469"/>
    <w:rsid w:val="00362494"/>
    <w:rsid w:val="00380729"/>
    <w:rsid w:val="003A2F89"/>
    <w:rsid w:val="003E02C8"/>
    <w:rsid w:val="003F7011"/>
    <w:rsid w:val="0043123A"/>
    <w:rsid w:val="004350EF"/>
    <w:rsid w:val="004726CD"/>
    <w:rsid w:val="0047595B"/>
    <w:rsid w:val="004A6A24"/>
    <w:rsid w:val="004D5AD1"/>
    <w:rsid w:val="00533843"/>
    <w:rsid w:val="00553DF0"/>
    <w:rsid w:val="005579F9"/>
    <w:rsid w:val="00586ED2"/>
    <w:rsid w:val="005A29EE"/>
    <w:rsid w:val="005C79D2"/>
    <w:rsid w:val="005D1A6B"/>
    <w:rsid w:val="005E5B96"/>
    <w:rsid w:val="005F4E06"/>
    <w:rsid w:val="006037DD"/>
    <w:rsid w:val="00607B34"/>
    <w:rsid w:val="0066713C"/>
    <w:rsid w:val="006A15A7"/>
    <w:rsid w:val="006D25F9"/>
    <w:rsid w:val="006F41B4"/>
    <w:rsid w:val="00707EE1"/>
    <w:rsid w:val="0071276B"/>
    <w:rsid w:val="0072195E"/>
    <w:rsid w:val="0076739D"/>
    <w:rsid w:val="00781D74"/>
    <w:rsid w:val="008052EA"/>
    <w:rsid w:val="00807D30"/>
    <w:rsid w:val="008157E1"/>
    <w:rsid w:val="00845695"/>
    <w:rsid w:val="008559CC"/>
    <w:rsid w:val="00885B07"/>
    <w:rsid w:val="00890556"/>
    <w:rsid w:val="008B1384"/>
    <w:rsid w:val="008B683F"/>
    <w:rsid w:val="00924FE3"/>
    <w:rsid w:val="00945C9E"/>
    <w:rsid w:val="00997DF0"/>
    <w:rsid w:val="009F7A09"/>
    <w:rsid w:val="00A15CCF"/>
    <w:rsid w:val="00A54683"/>
    <w:rsid w:val="00A90D2B"/>
    <w:rsid w:val="00AA343E"/>
    <w:rsid w:val="00AE590E"/>
    <w:rsid w:val="00B30FD4"/>
    <w:rsid w:val="00B31297"/>
    <w:rsid w:val="00B46EB2"/>
    <w:rsid w:val="00B839A8"/>
    <w:rsid w:val="00BA39F0"/>
    <w:rsid w:val="00C1504C"/>
    <w:rsid w:val="00C26597"/>
    <w:rsid w:val="00C73D53"/>
    <w:rsid w:val="00C97E4A"/>
    <w:rsid w:val="00CD5D7B"/>
    <w:rsid w:val="00CE37D8"/>
    <w:rsid w:val="00CE5AB2"/>
    <w:rsid w:val="00D2648A"/>
    <w:rsid w:val="00DC3E46"/>
    <w:rsid w:val="00EA025D"/>
    <w:rsid w:val="00EE4A67"/>
    <w:rsid w:val="00EF75FC"/>
    <w:rsid w:val="00F1619F"/>
    <w:rsid w:val="00F35E14"/>
    <w:rsid w:val="00F44225"/>
    <w:rsid w:val="00F546A8"/>
    <w:rsid w:val="00F77B74"/>
    <w:rsid w:val="00FA7290"/>
    <w:rsid w:val="00FD0F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7D8"/>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header"/>
    <w:basedOn w:val="a"/>
    <w:link w:val="a9"/>
    <w:uiPriority w:val="99"/>
    <w:unhideWhenUsed/>
    <w:rsid w:val="008559CC"/>
    <w:pPr>
      <w:tabs>
        <w:tab w:val="center" w:pos="4677"/>
        <w:tab w:val="right" w:pos="9355"/>
      </w:tabs>
    </w:pPr>
  </w:style>
  <w:style w:type="character" w:customStyle="1" w:styleId="a9">
    <w:name w:val="Верхний колонтитул Знак"/>
    <w:link w:val="a8"/>
    <w:uiPriority w:val="99"/>
    <w:rsid w:val="008559CC"/>
    <w:rPr>
      <w:rFonts w:cs="Calibri"/>
      <w:sz w:val="22"/>
      <w:szCs w:val="22"/>
      <w:lang w:eastAsia="en-US"/>
    </w:rPr>
  </w:style>
  <w:style w:type="paragraph" w:styleId="aa">
    <w:name w:val="footer"/>
    <w:basedOn w:val="a"/>
    <w:link w:val="ab"/>
    <w:uiPriority w:val="99"/>
    <w:unhideWhenUsed/>
    <w:rsid w:val="008559CC"/>
    <w:pPr>
      <w:tabs>
        <w:tab w:val="center" w:pos="4677"/>
        <w:tab w:val="right" w:pos="9355"/>
      </w:tabs>
    </w:pPr>
  </w:style>
  <w:style w:type="character" w:customStyle="1" w:styleId="ab">
    <w:name w:val="Нижний колонтитул Знак"/>
    <w:link w:val="aa"/>
    <w:uiPriority w:val="99"/>
    <w:rsid w:val="008559CC"/>
    <w:rPr>
      <w:rFonts w:cs="Calibri"/>
      <w:sz w:val="22"/>
      <w:szCs w:val="22"/>
      <w:lang w:eastAsia="en-US"/>
    </w:rPr>
  </w:style>
  <w:style w:type="paragraph" w:styleId="ac">
    <w:name w:val="Balloon Text"/>
    <w:basedOn w:val="a"/>
    <w:link w:val="ad"/>
    <w:uiPriority w:val="99"/>
    <w:semiHidden/>
    <w:unhideWhenUsed/>
    <w:rsid w:val="00AA343E"/>
    <w:rPr>
      <w:rFonts w:ascii="Tahoma" w:hAnsi="Tahoma" w:cs="Tahoma"/>
      <w:sz w:val="16"/>
      <w:szCs w:val="16"/>
    </w:rPr>
  </w:style>
  <w:style w:type="character" w:customStyle="1" w:styleId="ad">
    <w:name w:val="Текст выноски Знак"/>
    <w:basedOn w:val="a0"/>
    <w:link w:val="ac"/>
    <w:uiPriority w:val="99"/>
    <w:semiHidden/>
    <w:rsid w:val="00AA343E"/>
    <w:rPr>
      <w:rFonts w:ascii="Tahoma" w:hAnsi="Tahoma" w:cs="Tahoma"/>
      <w:sz w:val="16"/>
      <w:szCs w:val="16"/>
      <w:lang w:eastAsia="en-US"/>
    </w:rPr>
  </w:style>
  <w:style w:type="paragraph" w:styleId="ae">
    <w:name w:val="No Spacing"/>
    <w:uiPriority w:val="1"/>
    <w:qFormat/>
    <w:rsid w:val="005A29EE"/>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0559">
      <w:marLeft w:val="0"/>
      <w:marRight w:val="0"/>
      <w:marTop w:val="0"/>
      <w:marBottom w:val="0"/>
      <w:divBdr>
        <w:top w:val="none" w:sz="0" w:space="0" w:color="auto"/>
        <w:left w:val="none" w:sz="0" w:space="0" w:color="auto"/>
        <w:bottom w:val="none" w:sz="0" w:space="0" w:color="auto"/>
        <w:right w:val="none" w:sz="0" w:space="0" w:color="auto"/>
      </w:divBdr>
      <w:divsChild>
        <w:div w:id="228660556">
          <w:marLeft w:val="0"/>
          <w:marRight w:val="0"/>
          <w:marTop w:val="0"/>
          <w:marBottom w:val="0"/>
          <w:divBdr>
            <w:top w:val="none" w:sz="0" w:space="0" w:color="auto"/>
            <w:left w:val="none" w:sz="0" w:space="0" w:color="auto"/>
            <w:bottom w:val="none" w:sz="0" w:space="0" w:color="auto"/>
            <w:right w:val="none" w:sz="0" w:space="0" w:color="auto"/>
          </w:divBdr>
          <w:divsChild>
            <w:div w:id="228660562">
              <w:marLeft w:val="0"/>
              <w:marRight w:val="0"/>
              <w:marTop w:val="0"/>
              <w:marBottom w:val="0"/>
              <w:divBdr>
                <w:top w:val="none" w:sz="0" w:space="0" w:color="auto"/>
                <w:left w:val="none" w:sz="0" w:space="0" w:color="auto"/>
                <w:bottom w:val="none" w:sz="0" w:space="0" w:color="auto"/>
                <w:right w:val="none" w:sz="0" w:space="0" w:color="auto"/>
              </w:divBdr>
              <w:divsChild>
                <w:div w:id="228660560">
                  <w:marLeft w:val="4200"/>
                  <w:marRight w:val="0"/>
                  <w:marTop w:val="0"/>
                  <w:marBottom w:val="0"/>
                  <w:divBdr>
                    <w:top w:val="none" w:sz="0" w:space="0" w:color="auto"/>
                    <w:left w:val="none" w:sz="0" w:space="0" w:color="auto"/>
                    <w:bottom w:val="none" w:sz="0" w:space="0" w:color="auto"/>
                    <w:right w:val="none" w:sz="0" w:space="0" w:color="auto"/>
                  </w:divBdr>
                  <w:divsChild>
                    <w:div w:id="228660557">
                      <w:marLeft w:val="0"/>
                      <w:marRight w:val="0"/>
                      <w:marTop w:val="0"/>
                      <w:marBottom w:val="435"/>
                      <w:divBdr>
                        <w:top w:val="none" w:sz="0" w:space="0" w:color="auto"/>
                        <w:left w:val="none" w:sz="0" w:space="0" w:color="auto"/>
                        <w:bottom w:val="none" w:sz="0" w:space="0" w:color="auto"/>
                        <w:right w:val="none" w:sz="0" w:space="0" w:color="auto"/>
                      </w:divBdr>
                      <w:divsChild>
                        <w:div w:id="228660558">
                          <w:marLeft w:val="0"/>
                          <w:marRight w:val="0"/>
                          <w:marTop w:val="0"/>
                          <w:marBottom w:val="0"/>
                          <w:divBdr>
                            <w:top w:val="none" w:sz="0" w:space="0" w:color="auto"/>
                            <w:left w:val="none" w:sz="0" w:space="0" w:color="auto"/>
                            <w:bottom w:val="none" w:sz="0" w:space="0" w:color="auto"/>
                            <w:right w:val="none" w:sz="0" w:space="0" w:color="auto"/>
                          </w:divBdr>
                          <w:divsChild>
                            <w:div w:id="22866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D51C1-F5C1-47B4-B648-AF7B813E6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14</Pages>
  <Words>2803</Words>
  <Characters>18847</Characters>
  <Application>Microsoft Office Word</Application>
  <DocSecurity>0</DocSecurity>
  <Lines>157</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21607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Кильдюшево</cp:lastModifiedBy>
  <cp:revision>23</cp:revision>
  <cp:lastPrinted>2020-09-18T09:23:00Z</cp:lastPrinted>
  <dcterms:created xsi:type="dcterms:W3CDTF">2015-05-28T19:30:00Z</dcterms:created>
  <dcterms:modified xsi:type="dcterms:W3CDTF">2022-10-16T15:25:00Z</dcterms:modified>
</cp:coreProperties>
</file>